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4"/>
        <w:gridCol w:w="5767"/>
      </w:tblGrid>
      <w:tr w:rsidR="00AA5CA6" w14:paraId="5E5220D9" w14:textId="77777777">
        <w:trPr>
          <w:trHeight w:val="937"/>
        </w:trPr>
        <w:tc>
          <w:tcPr>
            <w:tcW w:w="5134" w:type="dxa"/>
          </w:tcPr>
          <w:p w14:paraId="3B76B457" w14:textId="77777777" w:rsidR="00AA5CA6" w:rsidRDefault="00D6419B">
            <w:pPr>
              <w:pStyle w:val="TableParagraph"/>
              <w:spacing w:line="917" w:lineRule="exact"/>
              <w:ind w:left="50"/>
              <w:rPr>
                <w:rFonts w:ascii="Bookman Old Style"/>
                <w:b/>
                <w:sz w:val="80"/>
              </w:rPr>
            </w:pPr>
            <w:r>
              <w:rPr>
                <w:rFonts w:ascii="Bookman Old Style"/>
                <w:b/>
                <w:noProof/>
                <w:sz w:val="80"/>
              </w:rPr>
              <mc:AlternateContent>
                <mc:Choice Requires="wpg">
                  <w:drawing>
                    <wp:anchor distT="0" distB="0" distL="0" distR="0" simplePos="0" relativeHeight="487409664" behindDoc="1" locked="0" layoutInCell="1" allowOverlap="1" wp14:anchorId="303936DF" wp14:editId="1DFAE7F3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560680</wp:posOffset>
                      </wp:positionV>
                      <wp:extent cx="6835775" cy="79057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5775" cy="790575"/>
                                <a:chOff x="0" y="0"/>
                                <a:chExt cx="6835775" cy="790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4378"/>
                                  <a:ext cx="6835539" cy="755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" name="Graphic 5"/>
                              <wps:cNvSpPr/>
                              <wps:spPr>
                                <a:xfrm>
                                  <a:off x="17145" y="0"/>
                                  <a:ext cx="5600700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00700" h="238125">
                                      <a:moveTo>
                                        <a:pt x="56007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8125"/>
                                      </a:lnTo>
                                      <a:lnTo>
                                        <a:pt x="5600700" y="238125"/>
                                      </a:lnTo>
                                      <a:lnTo>
                                        <a:pt x="5600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18F7CC" id="Group 3" o:spid="_x0000_s1026" style="position:absolute;margin-left:2.5pt;margin-top:44.15pt;width:538.25pt;height:62.25pt;z-index:-15906816;mso-wrap-distance-left:0;mso-wrap-distance-right:0" coordsize="68357,79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top:343;width:68355;height:7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">
                        <v:imagedata r:id="rId8" o:title=""/>
                      </v:shape>
                      <v:shape id="Graphic 5" o:spid="_x0000_s1028" style="position:absolute;left:171;width:56007;height:2381;visibility:visible;mso-wrap-style:square;v-text-anchor:top" coordsize="560070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" path="m5600700,l,,,238125r5600700,l56007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Bookman Old Style"/>
                <w:b/>
                <w:sz w:val="80"/>
              </w:rPr>
              <w:t>TSC5</w:t>
            </w:r>
            <w:r>
              <w:rPr>
                <w:rFonts w:ascii="Bookman Old Style"/>
                <w:b/>
                <w:spacing w:val="-27"/>
                <w:sz w:val="80"/>
              </w:rPr>
              <w:t xml:space="preserve"> </w:t>
            </w:r>
            <w:r>
              <w:rPr>
                <w:rFonts w:ascii="Bookman Old Style"/>
                <w:b/>
                <w:spacing w:val="-4"/>
                <w:sz w:val="80"/>
              </w:rPr>
              <w:t>Z136</w:t>
            </w:r>
          </w:p>
        </w:tc>
        <w:tc>
          <w:tcPr>
            <w:tcW w:w="5767" w:type="dxa"/>
          </w:tcPr>
          <w:p w14:paraId="53F143B2" w14:textId="77777777" w:rsidR="00AA5CA6" w:rsidRDefault="00D6419B">
            <w:pPr>
              <w:pStyle w:val="TableParagraph"/>
              <w:spacing w:line="516" w:lineRule="exact"/>
              <w:ind w:left="509"/>
              <w:rPr>
                <w:rFonts w:ascii="Bookman Old Style"/>
                <w:b/>
                <w:sz w:val="44"/>
              </w:rPr>
            </w:pPr>
            <w:r>
              <w:rPr>
                <w:rFonts w:ascii="Bookman Old Style"/>
                <w:b/>
                <w:sz w:val="44"/>
              </w:rPr>
              <w:t>Non-Beam</w:t>
            </w:r>
            <w:r>
              <w:rPr>
                <w:rFonts w:ascii="Bookman Old Style"/>
                <w:b/>
                <w:spacing w:val="-23"/>
                <w:sz w:val="44"/>
              </w:rPr>
              <w:t xml:space="preserve"> </w:t>
            </w:r>
            <w:r>
              <w:rPr>
                <w:rFonts w:ascii="Bookman Old Style"/>
                <w:b/>
                <w:spacing w:val="-2"/>
                <w:sz w:val="44"/>
              </w:rPr>
              <w:t>Hazards</w:t>
            </w:r>
          </w:p>
          <w:p w14:paraId="69BEF88D" w14:textId="77777777" w:rsidR="00AA5CA6" w:rsidRDefault="00D6419B">
            <w:pPr>
              <w:pStyle w:val="TableParagraph"/>
              <w:spacing w:line="328" w:lineRule="exact"/>
              <w:ind w:left="509"/>
              <w:rPr>
                <w:rFonts w:ascii="Bookman Old Style"/>
                <w:sz w:val="28"/>
              </w:rPr>
            </w:pPr>
            <w:r>
              <w:rPr>
                <w:rFonts w:ascii="Bookman Old Style"/>
                <w:sz w:val="28"/>
              </w:rPr>
              <w:t>Technical</w:t>
            </w:r>
            <w:r>
              <w:rPr>
                <w:rFonts w:ascii="Bookman Old Style"/>
                <w:spacing w:val="-3"/>
                <w:sz w:val="28"/>
              </w:rPr>
              <w:t xml:space="preserve"> </w:t>
            </w:r>
            <w:r>
              <w:rPr>
                <w:rFonts w:ascii="Bookman Old Style"/>
                <w:spacing w:val="-2"/>
                <w:sz w:val="28"/>
              </w:rPr>
              <w:t>Subcommittee</w:t>
            </w:r>
          </w:p>
        </w:tc>
      </w:tr>
      <w:tr w:rsidR="00AA5CA6" w14:paraId="47E47051" w14:textId="77777777">
        <w:trPr>
          <w:trHeight w:val="1213"/>
        </w:trPr>
        <w:tc>
          <w:tcPr>
            <w:tcW w:w="10901" w:type="dxa"/>
            <w:gridSpan w:val="2"/>
          </w:tcPr>
          <w:p w14:paraId="0FC306B1" w14:textId="77777777" w:rsidR="00AA5CA6" w:rsidRDefault="00AA5CA6">
            <w:pPr>
              <w:pStyle w:val="TableParagraph"/>
              <w:ind w:left="0"/>
              <w:rPr>
                <w:sz w:val="28"/>
              </w:rPr>
            </w:pPr>
          </w:p>
        </w:tc>
      </w:tr>
    </w:tbl>
    <w:p w14:paraId="21B5C039" w14:textId="3ED38B3C" w:rsidR="00AA5CA6" w:rsidRDefault="00D6419B">
      <w:pPr>
        <w:pStyle w:val="BodyText"/>
        <w:spacing w:before="105"/>
        <w:ind w:left="280"/>
      </w:pPr>
      <w:r>
        <w:t>TSC5</w:t>
      </w:r>
      <w:r>
        <w:rPr>
          <w:spacing w:val="-5"/>
        </w:rPr>
        <w:t xml:space="preserve"> </w:t>
      </w:r>
      <w:r>
        <w:t>Z136</w:t>
      </w:r>
      <w:r>
        <w:rPr>
          <w:spacing w:val="-4"/>
        </w:rPr>
        <w:t xml:space="preserve"> </w:t>
      </w:r>
      <w:r>
        <w:t>Meeting</w:t>
      </w:r>
      <w:r>
        <w:rPr>
          <w:spacing w:val="-8"/>
        </w:rPr>
        <w:t xml:space="preserve"> </w:t>
      </w:r>
      <w:r>
        <w:t>Minutes,</w:t>
      </w:r>
      <w:r>
        <w:rPr>
          <w:spacing w:val="-3"/>
        </w:rPr>
        <w:t xml:space="preserve"> </w:t>
      </w:r>
      <w:r w:rsidR="00DC40DF">
        <w:t>18</w:t>
      </w:r>
      <w:r>
        <w:rPr>
          <w:spacing w:val="-5"/>
        </w:rPr>
        <w:t xml:space="preserve"> </w:t>
      </w:r>
      <w:r w:rsidR="00DC40DF">
        <w:t>May</w:t>
      </w:r>
      <w:r>
        <w:rPr>
          <w:spacing w:val="-5"/>
        </w:rPr>
        <w:t xml:space="preserve"> </w:t>
      </w:r>
      <w:r>
        <w:rPr>
          <w:spacing w:val="-4"/>
        </w:rPr>
        <w:t>202</w:t>
      </w:r>
      <w:r w:rsidR="00DC40DF">
        <w:rPr>
          <w:spacing w:val="-4"/>
        </w:rPr>
        <w:t>6</w:t>
      </w:r>
    </w:p>
    <w:p w14:paraId="549C1AA8" w14:textId="3004858D" w:rsidR="00AA5CA6" w:rsidRDefault="00D6419B">
      <w:pPr>
        <w:tabs>
          <w:tab w:val="left" w:pos="1721"/>
        </w:tabs>
        <w:spacing w:before="185"/>
        <w:ind w:left="280"/>
        <w:rPr>
          <w:sz w:val="28"/>
        </w:rPr>
      </w:pPr>
      <w:r>
        <w:rPr>
          <w:b/>
          <w:spacing w:val="-2"/>
          <w:sz w:val="28"/>
        </w:rPr>
        <w:t>Date:</w:t>
      </w:r>
      <w:r>
        <w:rPr>
          <w:b/>
          <w:sz w:val="28"/>
        </w:rPr>
        <w:tab/>
      </w:r>
      <w:r w:rsidR="00FF5C9D">
        <w:rPr>
          <w:sz w:val="28"/>
        </w:rPr>
        <w:t>18</w:t>
      </w:r>
      <w:r>
        <w:rPr>
          <w:spacing w:val="-4"/>
          <w:sz w:val="28"/>
        </w:rPr>
        <w:t xml:space="preserve"> </w:t>
      </w:r>
      <w:r w:rsidR="00FF5C9D">
        <w:rPr>
          <w:sz w:val="28"/>
        </w:rPr>
        <w:t>May</w:t>
      </w:r>
      <w:r>
        <w:rPr>
          <w:spacing w:val="-4"/>
          <w:sz w:val="28"/>
        </w:rPr>
        <w:t xml:space="preserve"> 202</w:t>
      </w:r>
      <w:r w:rsidR="00FF5C9D">
        <w:rPr>
          <w:spacing w:val="-4"/>
          <w:sz w:val="28"/>
        </w:rPr>
        <w:t>6</w:t>
      </w:r>
    </w:p>
    <w:p w14:paraId="03B7719B" w14:textId="77777777" w:rsidR="00AA5CA6" w:rsidRDefault="00D6419B">
      <w:pPr>
        <w:pStyle w:val="BodyText"/>
        <w:tabs>
          <w:tab w:val="left" w:pos="1721"/>
        </w:tabs>
        <w:spacing w:before="185"/>
        <w:ind w:left="280"/>
      </w:pPr>
      <w:r>
        <w:rPr>
          <w:b/>
        </w:rPr>
        <w:t>Memo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to:</w:t>
      </w:r>
      <w:r>
        <w:rPr>
          <w:b/>
        </w:rPr>
        <w:tab/>
      </w:r>
      <w:r>
        <w:t>Technical</w:t>
      </w:r>
      <w:r>
        <w:rPr>
          <w:spacing w:val="-6"/>
        </w:rPr>
        <w:t xml:space="preserve"> </w:t>
      </w:r>
      <w:r>
        <w:t>Subcommittee</w:t>
      </w:r>
      <w:r>
        <w:rPr>
          <w:spacing w:val="-6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(Non-Beam</w:t>
      </w:r>
      <w:r>
        <w:rPr>
          <w:spacing w:val="-8"/>
        </w:rPr>
        <w:t xml:space="preserve"> </w:t>
      </w:r>
      <w:r>
        <w:rPr>
          <w:spacing w:val="-2"/>
        </w:rPr>
        <w:t>Hazards)</w:t>
      </w:r>
    </w:p>
    <w:p w14:paraId="2F8E013B" w14:textId="66CADD77" w:rsidR="00AA5CA6" w:rsidRDefault="00D6419B">
      <w:pPr>
        <w:tabs>
          <w:tab w:val="left" w:pos="1721"/>
        </w:tabs>
        <w:spacing w:before="187"/>
        <w:ind w:left="280"/>
        <w:rPr>
          <w:sz w:val="28"/>
        </w:rPr>
      </w:pPr>
      <w:r>
        <w:rPr>
          <w:b/>
          <w:spacing w:val="-2"/>
          <w:sz w:val="28"/>
        </w:rPr>
        <w:t>From:</w:t>
      </w:r>
      <w:r>
        <w:rPr>
          <w:b/>
          <w:sz w:val="28"/>
        </w:rPr>
        <w:tab/>
      </w:r>
      <w:r w:rsidR="00DC40DF">
        <w:rPr>
          <w:sz w:val="28"/>
        </w:rPr>
        <w:t>Troy Gonyon</w:t>
      </w:r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Chair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TSC5</w:t>
      </w:r>
    </w:p>
    <w:p w14:paraId="75D1F791" w14:textId="37073761" w:rsidR="00AA5CA6" w:rsidRDefault="00D6419B">
      <w:pPr>
        <w:pStyle w:val="BodyText"/>
        <w:tabs>
          <w:tab w:val="left" w:pos="1721"/>
        </w:tabs>
        <w:spacing w:before="184"/>
        <w:ind w:left="280"/>
        <w:rPr>
          <w:spacing w:val="-4"/>
        </w:rPr>
      </w:pPr>
      <w:r>
        <w:rPr>
          <w:b/>
          <w:spacing w:val="-2"/>
        </w:rPr>
        <w:t>Subject:</w:t>
      </w:r>
      <w:r>
        <w:rPr>
          <w:b/>
        </w:rPr>
        <w:tab/>
      </w:r>
      <w:r>
        <w:t>Draft</w:t>
      </w:r>
      <w:r>
        <w:rPr>
          <w:spacing w:val="-3"/>
        </w:rPr>
        <w:t xml:space="preserve"> </w:t>
      </w:r>
      <w:r>
        <w:t>Minutes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ANSI</w:t>
      </w:r>
      <w:r>
        <w:rPr>
          <w:spacing w:val="-3"/>
        </w:rPr>
        <w:t xml:space="preserve"> </w:t>
      </w:r>
      <w:r>
        <w:t>TSC5</w:t>
      </w:r>
      <w:r>
        <w:rPr>
          <w:spacing w:val="-3"/>
        </w:rPr>
        <w:t xml:space="preserve"> </w:t>
      </w:r>
      <w:r>
        <w:t>Meeting</w:t>
      </w:r>
      <w:r>
        <w:rPr>
          <w:spacing w:val="-2"/>
        </w:rPr>
        <w:t xml:space="preserve"> </w:t>
      </w:r>
      <w:r w:rsidR="00DC40DF">
        <w:t>18</w:t>
      </w:r>
      <w:r>
        <w:rPr>
          <w:spacing w:val="-5"/>
        </w:rPr>
        <w:t xml:space="preserve"> </w:t>
      </w:r>
      <w:r w:rsidR="00DC40DF">
        <w:t>May</w:t>
      </w:r>
      <w:r>
        <w:rPr>
          <w:spacing w:val="-4"/>
        </w:rPr>
        <w:t xml:space="preserve"> 202</w:t>
      </w:r>
      <w:r w:rsidR="00DC40DF">
        <w:rPr>
          <w:spacing w:val="-4"/>
        </w:rPr>
        <w:t>6</w:t>
      </w:r>
    </w:p>
    <w:p w14:paraId="43C07201" w14:textId="43CFA3BD" w:rsidR="00FF5C9D" w:rsidRDefault="00FF5C9D">
      <w:pPr>
        <w:pStyle w:val="BodyText"/>
        <w:tabs>
          <w:tab w:val="left" w:pos="1721"/>
        </w:tabs>
        <w:spacing w:before="184"/>
        <w:ind w:left="280"/>
      </w:pPr>
      <w:r>
        <w:rPr>
          <w:b/>
          <w:spacing w:val="-2"/>
        </w:rPr>
        <w:t>Location:</w:t>
      </w:r>
      <w:r>
        <w:tab/>
        <w:t>Lawrence Livermore National Laboratory LSO Workshop</w:t>
      </w:r>
    </w:p>
    <w:p w14:paraId="13136C4A" w14:textId="77777777" w:rsidR="00AA5CA6" w:rsidRDefault="00D6419B">
      <w:pPr>
        <w:pStyle w:val="Heading1"/>
        <w:spacing w:before="186"/>
      </w:pPr>
      <w:r>
        <w:rPr>
          <w:smallCaps/>
        </w:rPr>
        <w:t>Call</w:t>
      </w:r>
      <w:r>
        <w:rPr>
          <w:smallCaps/>
          <w:spacing w:val="-7"/>
        </w:rPr>
        <w:t xml:space="preserve"> </w:t>
      </w:r>
      <w:r>
        <w:rPr>
          <w:smallCaps/>
        </w:rPr>
        <w:t>To</w:t>
      </w:r>
      <w:r>
        <w:rPr>
          <w:smallCaps/>
          <w:spacing w:val="-4"/>
        </w:rPr>
        <w:t xml:space="preserve"> Order</w:t>
      </w:r>
    </w:p>
    <w:p w14:paraId="6B2E1B09" w14:textId="56012DA4" w:rsidR="00AA5CA6" w:rsidRDefault="00DC40DF">
      <w:pPr>
        <w:pStyle w:val="ListParagraph"/>
        <w:numPr>
          <w:ilvl w:val="0"/>
          <w:numId w:val="5"/>
        </w:numPr>
        <w:tabs>
          <w:tab w:val="left" w:pos="1001"/>
        </w:tabs>
        <w:spacing w:before="189" w:line="256" w:lineRule="auto"/>
        <w:ind w:right="1183"/>
        <w:rPr>
          <w:sz w:val="28"/>
        </w:rPr>
      </w:pPr>
      <w:r>
        <w:rPr>
          <w:sz w:val="28"/>
        </w:rPr>
        <w:t>Troy Gonyon</w:t>
      </w:r>
      <w:r w:rsidR="00D6419B">
        <w:rPr>
          <w:sz w:val="28"/>
        </w:rPr>
        <w:t>,</w:t>
      </w:r>
      <w:r w:rsidR="00D6419B">
        <w:rPr>
          <w:spacing w:val="-4"/>
          <w:sz w:val="28"/>
        </w:rPr>
        <w:t xml:space="preserve"> </w:t>
      </w:r>
      <w:r w:rsidR="00D6419B">
        <w:rPr>
          <w:sz w:val="28"/>
        </w:rPr>
        <w:t>Chair</w:t>
      </w:r>
      <w:r w:rsidR="00D6419B">
        <w:rPr>
          <w:spacing w:val="-6"/>
          <w:sz w:val="28"/>
        </w:rPr>
        <w:t xml:space="preserve"> </w:t>
      </w:r>
      <w:r w:rsidR="00D6419B">
        <w:rPr>
          <w:sz w:val="28"/>
        </w:rPr>
        <w:t>of</w:t>
      </w:r>
      <w:r w:rsidR="00D6419B">
        <w:rPr>
          <w:spacing w:val="-1"/>
          <w:sz w:val="28"/>
        </w:rPr>
        <w:t xml:space="preserve"> </w:t>
      </w:r>
      <w:r w:rsidR="00D6419B">
        <w:rPr>
          <w:sz w:val="28"/>
        </w:rPr>
        <w:t>Technical</w:t>
      </w:r>
      <w:r w:rsidR="00D6419B">
        <w:rPr>
          <w:spacing w:val="-2"/>
          <w:sz w:val="28"/>
        </w:rPr>
        <w:t xml:space="preserve"> </w:t>
      </w:r>
      <w:r w:rsidR="00D6419B">
        <w:rPr>
          <w:sz w:val="28"/>
        </w:rPr>
        <w:t>Subcommittee</w:t>
      </w:r>
      <w:r w:rsidR="00D6419B">
        <w:rPr>
          <w:spacing w:val="-6"/>
          <w:sz w:val="28"/>
        </w:rPr>
        <w:t xml:space="preserve"> </w:t>
      </w:r>
      <w:r w:rsidR="00D6419B">
        <w:rPr>
          <w:sz w:val="28"/>
        </w:rPr>
        <w:t>5</w:t>
      </w:r>
      <w:r w:rsidR="00D6419B">
        <w:rPr>
          <w:spacing w:val="-2"/>
          <w:sz w:val="28"/>
        </w:rPr>
        <w:t xml:space="preserve"> </w:t>
      </w:r>
      <w:r w:rsidR="00D6419B">
        <w:rPr>
          <w:sz w:val="28"/>
        </w:rPr>
        <w:t>(Non-Beam</w:t>
      </w:r>
      <w:r w:rsidR="00D6419B">
        <w:rPr>
          <w:spacing w:val="-6"/>
          <w:sz w:val="28"/>
        </w:rPr>
        <w:t xml:space="preserve"> </w:t>
      </w:r>
      <w:r w:rsidR="00D6419B">
        <w:rPr>
          <w:sz w:val="28"/>
        </w:rPr>
        <w:t>Hazards),</w:t>
      </w:r>
      <w:r w:rsidR="00D6419B">
        <w:rPr>
          <w:spacing w:val="-4"/>
          <w:sz w:val="28"/>
        </w:rPr>
        <w:t xml:space="preserve"> </w:t>
      </w:r>
      <w:r w:rsidR="00D6419B">
        <w:rPr>
          <w:sz w:val="28"/>
        </w:rPr>
        <w:t>called</w:t>
      </w:r>
      <w:r w:rsidR="00D6419B">
        <w:rPr>
          <w:spacing w:val="-2"/>
          <w:sz w:val="28"/>
        </w:rPr>
        <w:t xml:space="preserve"> </w:t>
      </w:r>
      <w:r w:rsidR="00D6419B">
        <w:rPr>
          <w:sz w:val="28"/>
        </w:rPr>
        <w:t xml:space="preserve">the meeting to order at 11:02 am </w:t>
      </w:r>
      <w:r>
        <w:rPr>
          <w:sz w:val="28"/>
        </w:rPr>
        <w:t>PT</w:t>
      </w:r>
      <w:r w:rsidR="00D6419B">
        <w:rPr>
          <w:sz w:val="28"/>
        </w:rPr>
        <w:t>.</w:t>
      </w:r>
    </w:p>
    <w:p w14:paraId="62D02566" w14:textId="1EC6049B" w:rsidR="00AA5CA6" w:rsidRDefault="00D6419B">
      <w:pPr>
        <w:pStyle w:val="ListParagraph"/>
        <w:numPr>
          <w:ilvl w:val="0"/>
          <w:numId w:val="5"/>
        </w:numPr>
        <w:tabs>
          <w:tab w:val="left" w:pos="1001"/>
        </w:tabs>
        <w:spacing w:before="162" w:line="259" w:lineRule="auto"/>
        <w:ind w:right="2000"/>
        <w:rPr>
          <w:sz w:val="28"/>
        </w:rPr>
      </w:pP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meeting</w:t>
      </w:r>
      <w:r>
        <w:rPr>
          <w:spacing w:val="-3"/>
          <w:sz w:val="28"/>
        </w:rPr>
        <w:t xml:space="preserve"> </w:t>
      </w:r>
      <w:r>
        <w:rPr>
          <w:sz w:val="28"/>
        </w:rPr>
        <w:t>was</w:t>
      </w:r>
      <w:r>
        <w:rPr>
          <w:spacing w:val="-3"/>
          <w:sz w:val="28"/>
        </w:rPr>
        <w:t xml:space="preserve"> </w:t>
      </w:r>
      <w:r>
        <w:rPr>
          <w:sz w:val="28"/>
        </w:rPr>
        <w:t>held</w:t>
      </w:r>
      <w:r>
        <w:rPr>
          <w:spacing w:val="-3"/>
          <w:sz w:val="28"/>
        </w:rPr>
        <w:t xml:space="preserve"> </w:t>
      </w:r>
      <w:r>
        <w:rPr>
          <w:sz w:val="28"/>
        </w:rPr>
        <w:t>by</w:t>
      </w:r>
      <w:r>
        <w:rPr>
          <w:spacing w:val="-1"/>
          <w:sz w:val="28"/>
        </w:rPr>
        <w:t xml:space="preserve"> </w:t>
      </w:r>
      <w:r>
        <w:rPr>
          <w:sz w:val="28"/>
        </w:rPr>
        <w:t>Microsoft</w:t>
      </w:r>
      <w:r>
        <w:rPr>
          <w:spacing w:val="-6"/>
          <w:sz w:val="28"/>
        </w:rPr>
        <w:t xml:space="preserve"> </w:t>
      </w:r>
      <w:r>
        <w:rPr>
          <w:sz w:val="28"/>
        </w:rPr>
        <w:t>Teams</w:t>
      </w:r>
      <w:r>
        <w:rPr>
          <w:spacing w:val="-3"/>
          <w:sz w:val="28"/>
        </w:rPr>
        <w:t xml:space="preserve"> </w:t>
      </w:r>
      <w:r>
        <w:rPr>
          <w:sz w:val="28"/>
        </w:rPr>
        <w:t>meeting;</w:t>
      </w:r>
      <w:r>
        <w:rPr>
          <w:spacing w:val="-6"/>
          <w:sz w:val="28"/>
        </w:rPr>
        <w:t xml:space="preserve"> </w:t>
      </w:r>
      <w:r w:rsidR="00DC40DF">
        <w:rPr>
          <w:sz w:val="28"/>
        </w:rPr>
        <w:t>Arzu Ozkan</w:t>
      </w:r>
      <w:r>
        <w:rPr>
          <w:spacing w:val="-3"/>
          <w:sz w:val="28"/>
        </w:rPr>
        <w:t xml:space="preserve"> </w:t>
      </w:r>
      <w:r>
        <w:rPr>
          <w:sz w:val="28"/>
        </w:rPr>
        <w:t>(</w:t>
      </w:r>
      <w:r w:rsidR="00DC40DF">
        <w:rPr>
          <w:sz w:val="28"/>
        </w:rPr>
        <w:t>Secretary</w:t>
      </w:r>
      <w:r>
        <w:rPr>
          <w:sz w:val="28"/>
        </w:rPr>
        <w:t>) recorded and prepared the minutes.</w:t>
      </w:r>
    </w:p>
    <w:p w14:paraId="6637A114" w14:textId="77777777" w:rsidR="00AA5CA6" w:rsidRDefault="00D6419B">
      <w:pPr>
        <w:pStyle w:val="ListParagraph"/>
        <w:numPr>
          <w:ilvl w:val="0"/>
          <w:numId w:val="5"/>
        </w:numPr>
        <w:tabs>
          <w:tab w:val="left" w:pos="1001"/>
        </w:tabs>
        <w:spacing w:before="158" w:line="259" w:lineRule="auto"/>
        <w:ind w:right="1570"/>
        <w:rPr>
          <w:sz w:val="28"/>
        </w:rPr>
      </w:pPr>
      <w:r>
        <w:rPr>
          <w:sz w:val="28"/>
        </w:rPr>
        <w:t>The following graphic lists (alphabetically) the current TSC5 Z136 Committee Registered</w:t>
      </w:r>
      <w:r>
        <w:rPr>
          <w:spacing w:val="-3"/>
          <w:sz w:val="28"/>
        </w:rPr>
        <w:t xml:space="preserve"> </w:t>
      </w:r>
      <w:r>
        <w:rPr>
          <w:sz w:val="28"/>
        </w:rPr>
        <w:t>Participants,</w:t>
      </w:r>
      <w:r>
        <w:rPr>
          <w:spacing w:val="-8"/>
          <w:sz w:val="28"/>
        </w:rPr>
        <w:t xml:space="preserve"> </w:t>
      </w:r>
      <w:r>
        <w:rPr>
          <w:sz w:val="28"/>
        </w:rPr>
        <w:t>with</w:t>
      </w:r>
      <w:r>
        <w:rPr>
          <w:spacing w:val="-5"/>
          <w:sz w:val="28"/>
        </w:rPr>
        <w:t xml:space="preserve"> </w:t>
      </w:r>
      <w:r w:rsidRPr="00FF5C9D">
        <w:rPr>
          <w:color w:val="000000"/>
          <w:sz w:val="28"/>
        </w:rPr>
        <w:t>blue</w:t>
      </w:r>
      <w:r w:rsidRPr="00FF5C9D">
        <w:rPr>
          <w:color w:val="000000"/>
          <w:spacing w:val="-7"/>
          <w:sz w:val="28"/>
        </w:rPr>
        <w:t xml:space="preserve"> </w:t>
      </w:r>
      <w:proofErr w:type="gramStart"/>
      <w:r w:rsidRPr="00FF5C9D">
        <w:rPr>
          <w:color w:val="000000"/>
          <w:sz w:val="28"/>
        </w:rPr>
        <w:t>highlight</w:t>
      </w:r>
      <w:proofErr w:type="gramEnd"/>
      <w:r>
        <w:rPr>
          <w:color w:val="000000"/>
          <w:spacing w:val="-2"/>
          <w:sz w:val="28"/>
        </w:rPr>
        <w:t xml:space="preserve"> </w:t>
      </w:r>
      <w:r>
        <w:rPr>
          <w:color w:val="000000"/>
          <w:sz w:val="28"/>
        </w:rPr>
        <w:t>illuminating</w:t>
      </w:r>
      <w:r>
        <w:rPr>
          <w:color w:val="000000"/>
          <w:spacing w:val="-3"/>
          <w:sz w:val="28"/>
        </w:rPr>
        <w:t xml:space="preserve"> </w:t>
      </w:r>
      <w:r>
        <w:rPr>
          <w:color w:val="000000"/>
          <w:sz w:val="28"/>
        </w:rPr>
        <w:t>those</w:t>
      </w:r>
      <w:r>
        <w:rPr>
          <w:color w:val="000000"/>
          <w:spacing w:val="-4"/>
          <w:sz w:val="28"/>
        </w:rPr>
        <w:t xml:space="preserve"> </w:t>
      </w:r>
      <w:r>
        <w:rPr>
          <w:color w:val="000000"/>
          <w:sz w:val="28"/>
        </w:rPr>
        <w:t>who</w:t>
      </w:r>
      <w:r>
        <w:rPr>
          <w:color w:val="000000"/>
          <w:spacing w:val="-1"/>
          <w:sz w:val="28"/>
        </w:rPr>
        <w:t xml:space="preserve"> </w:t>
      </w:r>
      <w:r>
        <w:rPr>
          <w:color w:val="000000"/>
          <w:sz w:val="28"/>
        </w:rPr>
        <w:t>attended</w:t>
      </w:r>
      <w:r>
        <w:rPr>
          <w:color w:val="000000"/>
          <w:spacing w:val="-3"/>
          <w:sz w:val="28"/>
        </w:rPr>
        <w:t xml:space="preserve"> </w:t>
      </w:r>
      <w:r>
        <w:rPr>
          <w:color w:val="000000"/>
          <w:sz w:val="28"/>
        </w:rPr>
        <w:t xml:space="preserve">the </w:t>
      </w:r>
      <w:r>
        <w:rPr>
          <w:color w:val="000000"/>
          <w:spacing w:val="-2"/>
          <w:sz w:val="28"/>
        </w:rPr>
        <w:t>meeting.</w:t>
      </w:r>
    </w:p>
    <w:p w14:paraId="7F2B7319" w14:textId="77777777" w:rsidR="00AA5CA6" w:rsidRDefault="00AA5CA6">
      <w:pPr>
        <w:pStyle w:val="BodyText"/>
        <w:spacing w:before="5"/>
        <w:rPr>
          <w:sz w:val="14"/>
        </w:rPr>
      </w:pPr>
    </w:p>
    <w:tbl>
      <w:tblPr>
        <w:tblW w:w="0" w:type="auto"/>
        <w:tblInd w:w="67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7"/>
        <w:gridCol w:w="5041"/>
      </w:tblGrid>
      <w:tr w:rsidR="00AA5CA6" w14:paraId="4C2630C4" w14:textId="77777777">
        <w:trPr>
          <w:trHeight w:val="5306"/>
        </w:trPr>
        <w:tc>
          <w:tcPr>
            <w:tcW w:w="4767" w:type="dxa"/>
            <w:tcBorders>
              <w:right w:val="single" w:sz="12" w:space="0" w:color="000000"/>
            </w:tcBorders>
          </w:tcPr>
          <w:p w14:paraId="40EB896E" w14:textId="77777777" w:rsidR="00AA5CA6" w:rsidRPr="00FF5C9D" w:rsidRDefault="00D6419B" w:rsidP="00FF5C9D">
            <w:pPr>
              <w:pStyle w:val="TableParagraph"/>
              <w:spacing w:line="328" w:lineRule="auto"/>
              <w:ind w:right="2708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Ken Barat </w:t>
            </w:r>
            <w:r w:rsidRPr="00FF5C9D">
              <w:rPr>
                <w:color w:val="000000"/>
                <w:sz w:val="28"/>
              </w:rPr>
              <w:t>Ritchie</w:t>
            </w:r>
            <w:r w:rsidRPr="00FF5C9D">
              <w:rPr>
                <w:color w:val="000000"/>
                <w:spacing w:val="-18"/>
                <w:sz w:val="28"/>
              </w:rPr>
              <w:t xml:space="preserve"> </w:t>
            </w:r>
            <w:r w:rsidRPr="00FF5C9D">
              <w:rPr>
                <w:color w:val="000000"/>
                <w:sz w:val="28"/>
              </w:rPr>
              <w:t>Buschow</w:t>
            </w:r>
          </w:p>
          <w:p w14:paraId="0892E2A6" w14:textId="77777777" w:rsidR="00FF5C9D" w:rsidRDefault="00D6419B" w:rsidP="00FF5C9D">
            <w:pPr>
              <w:pStyle w:val="TableParagraph"/>
              <w:spacing w:line="331" w:lineRule="auto"/>
              <w:ind w:right="1967"/>
              <w:rPr>
                <w:color w:val="000000"/>
                <w:sz w:val="28"/>
              </w:rPr>
            </w:pPr>
            <w:r w:rsidRPr="00FF5C9D">
              <w:rPr>
                <w:color w:val="000000"/>
                <w:sz w:val="28"/>
              </w:rPr>
              <w:t>Liliana</w:t>
            </w:r>
            <w:r w:rsidRPr="00FF5C9D">
              <w:rPr>
                <w:color w:val="000000"/>
                <w:spacing w:val="-18"/>
                <w:sz w:val="28"/>
              </w:rPr>
              <w:t xml:space="preserve"> </w:t>
            </w:r>
            <w:r w:rsidRPr="00FF5C9D">
              <w:rPr>
                <w:color w:val="000000"/>
                <w:sz w:val="28"/>
              </w:rPr>
              <w:t>Caldero</w:t>
            </w:r>
            <w:r w:rsidRPr="00FF5C9D">
              <w:rPr>
                <w:color w:val="000000"/>
                <w:spacing w:val="-17"/>
                <w:sz w:val="28"/>
              </w:rPr>
              <w:t xml:space="preserve"> </w:t>
            </w:r>
            <w:r w:rsidRPr="00FF5C9D">
              <w:rPr>
                <w:color w:val="000000"/>
                <w:sz w:val="28"/>
              </w:rPr>
              <w:t xml:space="preserve">(LIA) </w:t>
            </w:r>
          </w:p>
          <w:p w14:paraId="36AB41F6" w14:textId="3C8FAEA6" w:rsidR="00FF5C9D" w:rsidRDefault="00FF5C9D" w:rsidP="00FF5C9D">
            <w:pPr>
              <w:pStyle w:val="TableParagraph"/>
              <w:spacing w:line="331" w:lineRule="auto"/>
              <w:ind w:right="1967"/>
              <w:rPr>
                <w:color w:val="000000"/>
                <w:sz w:val="28"/>
              </w:rPr>
            </w:pPr>
            <w:r w:rsidRPr="00FF5C9D">
              <w:rPr>
                <w:color w:val="000000"/>
                <w:sz w:val="28"/>
                <w:highlight w:val="lightGray"/>
              </w:rPr>
              <w:t>Rebecca Daskalova</w:t>
            </w:r>
          </w:p>
          <w:p w14:paraId="27042AD6" w14:textId="31FC49E2" w:rsidR="00AA5CA6" w:rsidRPr="00FF5C9D" w:rsidRDefault="00D6419B" w:rsidP="00FF5C9D">
            <w:pPr>
              <w:pStyle w:val="TableParagraph"/>
              <w:spacing w:line="331" w:lineRule="auto"/>
              <w:ind w:right="1967"/>
              <w:rPr>
                <w:sz w:val="28"/>
              </w:rPr>
            </w:pPr>
            <w:r w:rsidRPr="00FF5C9D">
              <w:rPr>
                <w:color w:val="000000"/>
                <w:sz w:val="28"/>
              </w:rPr>
              <w:t xml:space="preserve">Ben Edwards </w:t>
            </w:r>
            <w:r w:rsidRPr="00FF5C9D">
              <w:rPr>
                <w:color w:val="000000"/>
                <w:sz w:val="20"/>
              </w:rPr>
              <w:t xml:space="preserve">(Chair) </w:t>
            </w:r>
            <w:r w:rsidRPr="00FF5C9D">
              <w:rPr>
                <w:color w:val="000000"/>
                <w:sz w:val="28"/>
                <w:highlight w:val="lightGray"/>
              </w:rPr>
              <w:t>Troy Gonyon</w:t>
            </w:r>
          </w:p>
          <w:p w14:paraId="65EC2077" w14:textId="77777777" w:rsidR="00AA5CA6" w:rsidRPr="00FF5C9D" w:rsidRDefault="00D6419B" w:rsidP="00FF5C9D">
            <w:pPr>
              <w:pStyle w:val="TableParagraph"/>
              <w:spacing w:line="316" w:lineRule="exact"/>
              <w:rPr>
                <w:sz w:val="28"/>
              </w:rPr>
            </w:pPr>
            <w:r w:rsidRPr="0078161D">
              <w:rPr>
                <w:color w:val="000000"/>
                <w:sz w:val="28"/>
                <w:highlight w:val="lightGray"/>
              </w:rPr>
              <w:t>John</w:t>
            </w:r>
            <w:r w:rsidRPr="0078161D">
              <w:rPr>
                <w:color w:val="000000"/>
                <w:spacing w:val="-3"/>
                <w:sz w:val="28"/>
                <w:highlight w:val="lightGray"/>
              </w:rPr>
              <w:t xml:space="preserve"> </w:t>
            </w:r>
            <w:r w:rsidRPr="0078161D">
              <w:rPr>
                <w:color w:val="000000"/>
                <w:spacing w:val="-2"/>
                <w:sz w:val="28"/>
                <w:highlight w:val="lightGray"/>
              </w:rPr>
              <w:t>Gough</w:t>
            </w:r>
          </w:p>
          <w:p w14:paraId="2EA6756F" w14:textId="77777777" w:rsidR="00AA5CA6" w:rsidRPr="00FF5C9D" w:rsidRDefault="00D6419B" w:rsidP="00FF5C9D">
            <w:pPr>
              <w:pStyle w:val="TableParagraph"/>
              <w:rPr>
                <w:sz w:val="20"/>
              </w:rPr>
            </w:pPr>
            <w:r w:rsidRPr="00FF5C9D">
              <w:rPr>
                <w:color w:val="000000"/>
                <w:sz w:val="28"/>
              </w:rPr>
              <w:t>Donald</w:t>
            </w:r>
            <w:r w:rsidRPr="00FF5C9D">
              <w:rPr>
                <w:color w:val="000000"/>
                <w:spacing w:val="-4"/>
                <w:sz w:val="28"/>
              </w:rPr>
              <w:t xml:space="preserve"> </w:t>
            </w:r>
            <w:r w:rsidRPr="00FF5C9D">
              <w:rPr>
                <w:color w:val="000000"/>
                <w:sz w:val="28"/>
              </w:rPr>
              <w:t>Haes</w:t>
            </w:r>
            <w:r w:rsidRPr="00FF5C9D">
              <w:rPr>
                <w:color w:val="000000"/>
                <w:spacing w:val="-4"/>
                <w:sz w:val="28"/>
              </w:rPr>
              <w:t xml:space="preserve"> </w:t>
            </w:r>
            <w:r w:rsidRPr="00FF5C9D">
              <w:rPr>
                <w:color w:val="000000"/>
                <w:sz w:val="20"/>
              </w:rPr>
              <w:t>(Vice</w:t>
            </w:r>
            <w:r w:rsidRPr="00FF5C9D">
              <w:rPr>
                <w:color w:val="000000"/>
                <w:spacing w:val="-4"/>
                <w:sz w:val="20"/>
              </w:rPr>
              <w:t xml:space="preserve"> </w:t>
            </w:r>
            <w:r w:rsidRPr="00FF5C9D">
              <w:rPr>
                <w:color w:val="000000"/>
                <w:spacing w:val="-2"/>
                <w:sz w:val="20"/>
              </w:rPr>
              <w:t>Chair)</w:t>
            </w:r>
          </w:p>
          <w:p w14:paraId="42F3F4FF" w14:textId="77777777" w:rsidR="00AA5CA6" w:rsidRDefault="00D6419B" w:rsidP="00FF5C9D">
            <w:pPr>
              <w:pStyle w:val="TableParagraph"/>
              <w:spacing w:line="328" w:lineRule="auto"/>
              <w:ind w:right="2708"/>
              <w:rPr>
                <w:color w:val="000000"/>
                <w:sz w:val="28"/>
              </w:rPr>
            </w:pPr>
            <w:r w:rsidRPr="00FF5C9D">
              <w:rPr>
                <w:sz w:val="28"/>
              </w:rPr>
              <w:t>Yuliya Henes Richard</w:t>
            </w:r>
            <w:r w:rsidRPr="00FF5C9D">
              <w:rPr>
                <w:spacing w:val="-18"/>
                <w:sz w:val="28"/>
              </w:rPr>
              <w:t xml:space="preserve"> </w:t>
            </w:r>
            <w:r w:rsidRPr="00FF5C9D">
              <w:rPr>
                <w:sz w:val="28"/>
              </w:rPr>
              <w:t xml:space="preserve">Hughes </w:t>
            </w:r>
            <w:r w:rsidRPr="00FF5C9D">
              <w:rPr>
                <w:color w:val="000000"/>
                <w:sz w:val="28"/>
              </w:rPr>
              <w:t>Niel Leon</w:t>
            </w:r>
          </w:p>
          <w:p w14:paraId="2F966044" w14:textId="36F7E8B5" w:rsidR="00FF5C9D" w:rsidRDefault="00FF5C9D" w:rsidP="00FF5C9D">
            <w:pPr>
              <w:pStyle w:val="TableParagraph"/>
              <w:spacing w:line="328" w:lineRule="auto"/>
              <w:ind w:right="2708"/>
              <w:rPr>
                <w:spacing w:val="-2"/>
                <w:sz w:val="28"/>
              </w:rPr>
            </w:pPr>
            <w:r w:rsidRPr="00FF5C9D">
              <w:rPr>
                <w:spacing w:val="-2"/>
                <w:sz w:val="28"/>
                <w:highlight w:val="lightGray"/>
              </w:rPr>
              <w:t>Jamie King</w:t>
            </w:r>
          </w:p>
          <w:p w14:paraId="240AB407" w14:textId="7A4F597C" w:rsidR="00AA5CA6" w:rsidRDefault="00FF5C9D" w:rsidP="00FF5C9D">
            <w:pPr>
              <w:pStyle w:val="TableParagraph"/>
              <w:tabs>
                <w:tab w:val="left" w:pos="2964"/>
              </w:tabs>
              <w:spacing w:line="328" w:lineRule="auto"/>
              <w:ind w:right="2708"/>
              <w:rPr>
                <w:sz w:val="28"/>
              </w:rPr>
            </w:pPr>
            <w:r w:rsidRPr="00FF5C9D">
              <w:rPr>
                <w:spacing w:val="-2"/>
                <w:sz w:val="28"/>
                <w:highlight w:val="lightGray"/>
              </w:rPr>
              <w:t>Arzu Ozkan</w:t>
            </w:r>
            <w:r>
              <w:rPr>
                <w:spacing w:val="-2"/>
                <w:sz w:val="28"/>
                <w:highlight w:val="lightGray"/>
              </w:rPr>
              <w:tab/>
            </w:r>
          </w:p>
        </w:tc>
        <w:tc>
          <w:tcPr>
            <w:tcW w:w="5041" w:type="dxa"/>
            <w:tcBorders>
              <w:left w:val="single" w:sz="12" w:space="0" w:color="000000"/>
            </w:tcBorders>
          </w:tcPr>
          <w:p w14:paraId="4B2389A6" w14:textId="2D647F72" w:rsidR="00FF5C9D" w:rsidRDefault="00FF5C9D" w:rsidP="00FF5C9D">
            <w:pPr>
              <w:pStyle w:val="TableParagraph"/>
              <w:spacing w:line="328" w:lineRule="auto"/>
              <w:ind w:left="95" w:right="2828"/>
              <w:rPr>
                <w:sz w:val="28"/>
              </w:rPr>
            </w:pPr>
            <w:r>
              <w:rPr>
                <w:sz w:val="28"/>
              </w:rPr>
              <w:t>Patti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Owens</w:t>
            </w:r>
          </w:p>
          <w:p w14:paraId="4E19EE2E" w14:textId="77777777" w:rsidR="00772603" w:rsidRDefault="00D6419B" w:rsidP="00FF5C9D">
            <w:pPr>
              <w:pStyle w:val="TableParagraph"/>
              <w:spacing w:line="328" w:lineRule="auto"/>
              <w:ind w:left="95" w:right="2828"/>
              <w:rPr>
                <w:color w:val="000000"/>
                <w:sz w:val="28"/>
              </w:rPr>
            </w:pPr>
            <w:r w:rsidRPr="00FF5C9D">
              <w:rPr>
                <w:sz w:val="28"/>
              </w:rPr>
              <w:t>Daniel</w:t>
            </w:r>
            <w:r w:rsidRPr="00FF5C9D">
              <w:rPr>
                <w:spacing w:val="-18"/>
                <w:sz w:val="28"/>
              </w:rPr>
              <w:t xml:space="preserve"> </w:t>
            </w:r>
            <w:r w:rsidRPr="00FF5C9D">
              <w:rPr>
                <w:sz w:val="28"/>
              </w:rPr>
              <w:t xml:space="preserve">Palmerton </w:t>
            </w:r>
            <w:r w:rsidRPr="00FF5C9D">
              <w:rPr>
                <w:color w:val="000000"/>
                <w:sz w:val="28"/>
              </w:rPr>
              <w:t xml:space="preserve">William Pate Randolph Paura Angel Plaza </w:t>
            </w:r>
            <w:r w:rsidRPr="00642639">
              <w:rPr>
                <w:color w:val="000000"/>
                <w:sz w:val="28"/>
                <w:highlight w:val="lightGray"/>
              </w:rPr>
              <w:t>Denny Rossbach</w:t>
            </w:r>
          </w:p>
          <w:p w14:paraId="6809DD1A" w14:textId="04C78121" w:rsidR="00772603" w:rsidRDefault="00772603" w:rsidP="00FF5C9D">
            <w:pPr>
              <w:pStyle w:val="TableParagraph"/>
              <w:spacing w:line="328" w:lineRule="auto"/>
              <w:ind w:left="95" w:right="2828"/>
              <w:rPr>
                <w:color w:val="000000"/>
                <w:sz w:val="28"/>
              </w:rPr>
            </w:pPr>
            <w:r w:rsidRPr="00772603">
              <w:rPr>
                <w:color w:val="000000"/>
                <w:sz w:val="28"/>
                <w:highlight w:val="lightGray"/>
              </w:rPr>
              <w:t>Barbara Sands</w:t>
            </w:r>
          </w:p>
          <w:p w14:paraId="49A93EC5" w14:textId="0BC65415" w:rsidR="00AA5CA6" w:rsidRPr="00FF5C9D" w:rsidRDefault="00D6419B" w:rsidP="00772603">
            <w:pPr>
              <w:pStyle w:val="TableParagraph"/>
              <w:spacing w:line="328" w:lineRule="auto"/>
              <w:ind w:left="0" w:right="2828"/>
              <w:rPr>
                <w:sz w:val="28"/>
              </w:rPr>
            </w:pPr>
            <w:r w:rsidRPr="00FF5C9D">
              <w:rPr>
                <w:color w:val="000000"/>
                <w:sz w:val="28"/>
              </w:rPr>
              <w:t xml:space="preserve"> </w:t>
            </w:r>
            <w:r w:rsidRPr="00FF5C9D">
              <w:rPr>
                <w:color w:val="000000"/>
                <w:sz w:val="28"/>
                <w:highlight w:val="lightGray"/>
              </w:rPr>
              <w:t>Penny Smalley</w:t>
            </w:r>
            <w:r w:rsidRPr="00FF5C9D">
              <w:rPr>
                <w:color w:val="000000"/>
                <w:sz w:val="28"/>
              </w:rPr>
              <w:t xml:space="preserve"> </w:t>
            </w:r>
            <w:r w:rsidR="00642639">
              <w:rPr>
                <w:color w:val="000000"/>
                <w:sz w:val="28"/>
              </w:rPr>
              <w:t xml:space="preserve">   </w:t>
            </w:r>
            <w:r w:rsidRPr="00FF5C9D">
              <w:rPr>
                <w:color w:val="000000"/>
                <w:sz w:val="28"/>
              </w:rPr>
              <w:t xml:space="preserve">Robert Thomas Carol Tomczyk </w:t>
            </w:r>
            <w:r w:rsidRPr="00FF5C9D">
              <w:rPr>
                <w:color w:val="000000"/>
                <w:sz w:val="28"/>
                <w:highlight w:val="lightGray"/>
              </w:rPr>
              <w:t>Michael Woods</w:t>
            </w:r>
            <w:r w:rsidRPr="00FF5C9D">
              <w:rPr>
                <w:color w:val="000000"/>
                <w:sz w:val="28"/>
              </w:rPr>
              <w:t xml:space="preserve"> Karisa Yang</w:t>
            </w:r>
          </w:p>
          <w:p w14:paraId="3135F1F7" w14:textId="77777777" w:rsidR="00AA5CA6" w:rsidRPr="00FF5C9D" w:rsidRDefault="00D6419B" w:rsidP="00FF5C9D">
            <w:pPr>
              <w:pStyle w:val="TableParagraph"/>
              <w:ind w:left="95"/>
              <w:rPr>
                <w:spacing w:val="-2"/>
                <w:sz w:val="28"/>
              </w:rPr>
            </w:pPr>
            <w:r w:rsidRPr="00FF5C9D">
              <w:rPr>
                <w:sz w:val="28"/>
              </w:rPr>
              <w:t>Sheldon</w:t>
            </w:r>
            <w:r w:rsidRPr="00FF5C9D">
              <w:rPr>
                <w:spacing w:val="-6"/>
                <w:sz w:val="28"/>
              </w:rPr>
              <w:t xml:space="preserve"> </w:t>
            </w:r>
            <w:r w:rsidRPr="00FF5C9D">
              <w:rPr>
                <w:spacing w:val="-2"/>
                <w:sz w:val="28"/>
              </w:rPr>
              <w:t>Zimmerman</w:t>
            </w:r>
          </w:p>
          <w:p w14:paraId="7CD9D751" w14:textId="047194E3" w:rsidR="00FF5C9D" w:rsidRDefault="00FF5C9D" w:rsidP="00FF5C9D">
            <w:pPr>
              <w:pStyle w:val="TableParagraph"/>
              <w:ind w:left="95"/>
              <w:rPr>
                <w:sz w:val="28"/>
              </w:rPr>
            </w:pPr>
          </w:p>
        </w:tc>
      </w:tr>
    </w:tbl>
    <w:p w14:paraId="7029B03C" w14:textId="77777777" w:rsidR="00AA5CA6" w:rsidRDefault="00AA5CA6">
      <w:pPr>
        <w:pStyle w:val="TableParagraph"/>
        <w:rPr>
          <w:sz w:val="28"/>
        </w:rPr>
        <w:sectPr w:rsidR="00AA5CA6">
          <w:footerReference w:type="default" r:id="rId9"/>
          <w:type w:val="continuous"/>
          <w:pgSz w:w="12240" w:h="15840"/>
          <w:pgMar w:top="1040" w:right="0" w:bottom="900" w:left="720" w:header="0" w:footer="709" w:gutter="0"/>
          <w:pgNumType w:start="1"/>
          <w:cols w:space="720"/>
        </w:sectPr>
      </w:pPr>
    </w:p>
    <w:p w14:paraId="0A5AD042" w14:textId="77777777" w:rsidR="00AA5CA6" w:rsidRDefault="00D6419B">
      <w:pPr>
        <w:pStyle w:val="Heading2"/>
      </w:pPr>
      <w:r>
        <w:rPr>
          <w:smallCaps/>
          <w:spacing w:val="-2"/>
        </w:rPr>
        <w:lastRenderedPageBreak/>
        <w:t>Chairs’</w:t>
      </w:r>
      <w:r>
        <w:rPr>
          <w:smallCaps/>
          <w:spacing w:val="-15"/>
        </w:rPr>
        <w:t xml:space="preserve"> </w:t>
      </w:r>
      <w:r>
        <w:rPr>
          <w:smallCaps/>
          <w:spacing w:val="-4"/>
        </w:rPr>
        <w:t>Note</w:t>
      </w:r>
    </w:p>
    <w:p w14:paraId="27C2F406" w14:textId="7D83F35B" w:rsidR="00AA5CA6" w:rsidRDefault="00FF5C9D" w:rsidP="00FF5C9D">
      <w:pPr>
        <w:pStyle w:val="BodyText"/>
        <w:ind w:left="990"/>
        <w:rPr>
          <w:i/>
        </w:rPr>
      </w:pPr>
      <w:r w:rsidRPr="00FF5C9D">
        <w:rPr>
          <w:i/>
          <w:szCs w:val="22"/>
        </w:rPr>
        <w:t>This represents the first TSC5 meeting since October 31, 2022. The committee has been working to reorganize documentation and establish improved processes.</w:t>
      </w:r>
    </w:p>
    <w:p w14:paraId="7D1854E1" w14:textId="77777777" w:rsidR="00AA5CA6" w:rsidRDefault="00AA5CA6">
      <w:pPr>
        <w:pStyle w:val="BodyText"/>
        <w:spacing w:before="72"/>
        <w:rPr>
          <w:i/>
        </w:rPr>
      </w:pPr>
    </w:p>
    <w:p w14:paraId="297D3F9D" w14:textId="77777777" w:rsidR="00AA5CA6" w:rsidRDefault="00D6419B">
      <w:pPr>
        <w:pStyle w:val="Heading1"/>
      </w:pPr>
      <w:r>
        <w:rPr>
          <w:smallCaps/>
          <w:spacing w:val="-2"/>
        </w:rPr>
        <w:t>Agenda</w:t>
      </w:r>
    </w:p>
    <w:p w14:paraId="6A5055A5" w14:textId="77777777" w:rsidR="00772603" w:rsidRPr="00772603" w:rsidRDefault="00772603" w:rsidP="00772603">
      <w:pPr>
        <w:pStyle w:val="BodyText"/>
        <w:spacing w:before="239"/>
        <w:ind w:left="990"/>
        <w:rPr>
          <w:b/>
          <w:bCs/>
          <w:sz w:val="26"/>
        </w:rPr>
      </w:pPr>
      <w:r w:rsidRPr="00772603">
        <w:rPr>
          <w:b/>
          <w:bCs/>
          <w:sz w:val="26"/>
        </w:rPr>
        <w:t>1. Approval of Previous Minutes</w:t>
      </w:r>
    </w:p>
    <w:p w14:paraId="26F291C8" w14:textId="77777777" w:rsidR="00772603" w:rsidRPr="00772603" w:rsidRDefault="00772603" w:rsidP="00772603">
      <w:pPr>
        <w:pStyle w:val="BodyText"/>
        <w:spacing w:before="239"/>
        <w:ind w:left="990"/>
        <w:rPr>
          <w:bCs/>
          <w:sz w:val="26"/>
        </w:rPr>
      </w:pPr>
      <w:r w:rsidRPr="00772603">
        <w:rPr>
          <w:bCs/>
          <w:sz w:val="26"/>
        </w:rPr>
        <w:t xml:space="preserve">a. Troy reviewed </w:t>
      </w:r>
      <w:proofErr w:type="gramStart"/>
      <w:r w:rsidRPr="00772603">
        <w:rPr>
          <w:bCs/>
          <w:sz w:val="26"/>
        </w:rPr>
        <w:t>the October</w:t>
      </w:r>
      <w:proofErr w:type="gramEnd"/>
      <w:r w:rsidRPr="00772603">
        <w:rPr>
          <w:bCs/>
          <w:sz w:val="26"/>
        </w:rPr>
        <w:t xml:space="preserve"> 31, </w:t>
      </w:r>
      <w:proofErr w:type="gramStart"/>
      <w:r w:rsidRPr="00772603">
        <w:rPr>
          <w:bCs/>
          <w:sz w:val="26"/>
        </w:rPr>
        <w:t>2022</w:t>
      </w:r>
      <w:proofErr w:type="gramEnd"/>
      <w:r w:rsidRPr="00772603">
        <w:rPr>
          <w:bCs/>
          <w:sz w:val="26"/>
        </w:rPr>
        <w:t xml:space="preserve"> draft minutes.</w:t>
      </w:r>
      <w:r w:rsidRPr="00772603">
        <w:rPr>
          <w:bCs/>
          <w:sz w:val="26"/>
        </w:rPr>
        <w:br/>
        <w:t>b. Correction noted: "Patty Smalley" corrected to "Penny Smalley."</w:t>
      </w:r>
      <w:r w:rsidRPr="00772603">
        <w:rPr>
          <w:bCs/>
          <w:sz w:val="26"/>
        </w:rPr>
        <w:br/>
        <w:t>c. Motion to approve: Mike Woods moved; Becky seconded. Motion passed unanimously.</w:t>
      </w:r>
    </w:p>
    <w:p w14:paraId="42CF5C47" w14:textId="77777777" w:rsidR="00772603" w:rsidRPr="00772603" w:rsidRDefault="00772603" w:rsidP="00772603">
      <w:pPr>
        <w:pStyle w:val="BodyText"/>
        <w:spacing w:before="239"/>
        <w:ind w:left="990"/>
        <w:rPr>
          <w:b/>
          <w:bCs/>
          <w:sz w:val="26"/>
        </w:rPr>
      </w:pPr>
      <w:r w:rsidRPr="00772603">
        <w:rPr>
          <w:b/>
          <w:bCs/>
          <w:sz w:val="26"/>
        </w:rPr>
        <w:t>2. Committee Status &amp; SSC Coverage</w:t>
      </w:r>
    </w:p>
    <w:p w14:paraId="2813F998" w14:textId="77777777" w:rsidR="00772603" w:rsidRPr="00772603" w:rsidRDefault="00772603" w:rsidP="00772603">
      <w:pPr>
        <w:pStyle w:val="BodyText"/>
        <w:spacing w:before="239"/>
        <w:ind w:left="990"/>
        <w:rPr>
          <w:sz w:val="26"/>
        </w:rPr>
      </w:pPr>
      <w:r w:rsidRPr="00772603">
        <w:rPr>
          <w:sz w:val="26"/>
        </w:rPr>
        <w:t>Current Z136 Standard Status:</w:t>
      </w:r>
    </w:p>
    <w:p w14:paraId="215B01FB" w14:textId="77777777" w:rsidR="00772603" w:rsidRPr="00772603" w:rsidRDefault="00772603" w:rsidP="00772603">
      <w:pPr>
        <w:pStyle w:val="BodyText"/>
        <w:numPr>
          <w:ilvl w:val="0"/>
          <w:numId w:val="6"/>
        </w:numPr>
        <w:spacing w:before="239"/>
        <w:ind w:firstLine="810"/>
        <w:rPr>
          <w:sz w:val="26"/>
        </w:rPr>
      </w:pPr>
      <w:r w:rsidRPr="00772603">
        <w:rPr>
          <w:sz w:val="26"/>
        </w:rPr>
        <w:t>Z136.1 (Dot 1): Under ballot (due Thursday)</w:t>
      </w:r>
    </w:p>
    <w:p w14:paraId="3B67B1C8" w14:textId="77777777" w:rsidR="00772603" w:rsidRPr="00772603" w:rsidRDefault="00772603" w:rsidP="00772603">
      <w:pPr>
        <w:pStyle w:val="BodyText"/>
        <w:numPr>
          <w:ilvl w:val="0"/>
          <w:numId w:val="6"/>
        </w:numPr>
        <w:spacing w:before="239"/>
        <w:ind w:firstLine="810"/>
        <w:rPr>
          <w:sz w:val="26"/>
        </w:rPr>
      </w:pPr>
      <w:r w:rsidRPr="00772603">
        <w:rPr>
          <w:sz w:val="26"/>
        </w:rPr>
        <w:t>Z136.3 (Dot 3): Active revision</w:t>
      </w:r>
    </w:p>
    <w:p w14:paraId="141C16F5" w14:textId="77777777" w:rsidR="00772603" w:rsidRPr="00772603" w:rsidRDefault="00772603" w:rsidP="00772603">
      <w:pPr>
        <w:pStyle w:val="BodyText"/>
        <w:numPr>
          <w:ilvl w:val="0"/>
          <w:numId w:val="6"/>
        </w:numPr>
        <w:spacing w:before="239"/>
        <w:ind w:firstLine="810"/>
        <w:rPr>
          <w:sz w:val="26"/>
        </w:rPr>
      </w:pPr>
      <w:r w:rsidRPr="00772603">
        <w:rPr>
          <w:sz w:val="26"/>
        </w:rPr>
        <w:t>Z136.8 (Dot 8): Active revision</w:t>
      </w:r>
    </w:p>
    <w:p w14:paraId="14A96B8E" w14:textId="77777777" w:rsidR="00772603" w:rsidRPr="00772603" w:rsidRDefault="00772603" w:rsidP="00772603">
      <w:pPr>
        <w:pStyle w:val="BodyText"/>
        <w:numPr>
          <w:ilvl w:val="0"/>
          <w:numId w:val="6"/>
        </w:numPr>
        <w:spacing w:before="239"/>
        <w:ind w:firstLine="810"/>
        <w:rPr>
          <w:sz w:val="26"/>
        </w:rPr>
      </w:pPr>
      <w:r w:rsidRPr="00772603">
        <w:rPr>
          <w:sz w:val="26"/>
        </w:rPr>
        <w:t>Z136.9 (Dot 9): Monitoring</w:t>
      </w:r>
    </w:p>
    <w:p w14:paraId="428FE30E" w14:textId="77777777" w:rsidR="00772603" w:rsidRPr="00772603" w:rsidRDefault="00772603" w:rsidP="00772603">
      <w:pPr>
        <w:pStyle w:val="BodyText"/>
        <w:spacing w:before="239"/>
        <w:ind w:left="990" w:right="720"/>
        <w:rPr>
          <w:bCs/>
          <w:sz w:val="26"/>
        </w:rPr>
      </w:pPr>
      <w:r w:rsidRPr="00772603">
        <w:rPr>
          <w:bCs/>
          <w:sz w:val="26"/>
        </w:rPr>
        <w:t xml:space="preserve">TSC5 has adequate coverage across all active SSCs. Barbara Sands proposed </w:t>
      </w:r>
      <w:proofErr w:type="gramStart"/>
      <w:r w:rsidRPr="00772603">
        <w:rPr>
          <w:bCs/>
          <w:sz w:val="26"/>
        </w:rPr>
        <w:t>to join</w:t>
      </w:r>
      <w:proofErr w:type="gramEnd"/>
      <w:r w:rsidRPr="00772603">
        <w:rPr>
          <w:bCs/>
          <w:sz w:val="26"/>
        </w:rPr>
        <w:t xml:space="preserve"> SSC3 as TSC5 liaison.</w:t>
      </w:r>
    </w:p>
    <w:p w14:paraId="7FB63650" w14:textId="77777777" w:rsidR="00772603" w:rsidRPr="00772603" w:rsidRDefault="00772603" w:rsidP="00772603">
      <w:pPr>
        <w:pStyle w:val="BodyText"/>
        <w:spacing w:before="239"/>
        <w:ind w:left="990"/>
        <w:rPr>
          <w:b/>
          <w:bCs/>
          <w:sz w:val="26"/>
        </w:rPr>
      </w:pPr>
      <w:r w:rsidRPr="00772603">
        <w:rPr>
          <w:b/>
          <w:bCs/>
          <w:sz w:val="26"/>
        </w:rPr>
        <w:t>3. Z136.1 Section 7 Updates - Mike Woods</w:t>
      </w:r>
    </w:p>
    <w:p w14:paraId="0C4E9640" w14:textId="77777777" w:rsidR="00772603" w:rsidRPr="00772603" w:rsidRDefault="00772603" w:rsidP="00772603">
      <w:pPr>
        <w:pStyle w:val="BodyText"/>
        <w:spacing w:before="239"/>
        <w:ind w:left="990"/>
        <w:rPr>
          <w:sz w:val="26"/>
        </w:rPr>
      </w:pPr>
      <w:r w:rsidRPr="00772603">
        <w:rPr>
          <w:sz w:val="26"/>
        </w:rPr>
        <w:t>Key Updates to Non-Beam Hazards Section:</w:t>
      </w:r>
    </w:p>
    <w:p w14:paraId="3DE6BA0A" w14:textId="77777777" w:rsidR="00772603" w:rsidRPr="00772603" w:rsidRDefault="00772603" w:rsidP="00772603">
      <w:pPr>
        <w:pStyle w:val="BodyText"/>
        <w:spacing w:before="239"/>
        <w:ind w:left="990"/>
        <w:rPr>
          <w:bCs/>
          <w:sz w:val="26"/>
        </w:rPr>
      </w:pPr>
      <w:r w:rsidRPr="00772603">
        <w:rPr>
          <w:bCs/>
          <w:sz w:val="26"/>
        </w:rPr>
        <w:t>a. Fire/Ignition (7.1.1): Updated to 0.5 W/cm² (average irradiance) per NFPA standards</w:t>
      </w:r>
    </w:p>
    <w:p w14:paraId="577BF297" w14:textId="77777777" w:rsidR="00772603" w:rsidRPr="00772603" w:rsidRDefault="00772603" w:rsidP="00772603">
      <w:pPr>
        <w:pStyle w:val="BodyText"/>
        <w:spacing w:before="239"/>
        <w:ind w:left="720" w:firstLine="720"/>
        <w:rPr>
          <w:bCs/>
          <w:sz w:val="26"/>
        </w:rPr>
      </w:pPr>
      <w:r w:rsidRPr="00772603">
        <w:rPr>
          <w:bCs/>
          <w:sz w:val="26"/>
        </w:rPr>
        <w:t>Action: Clarify "average" in table</w:t>
      </w:r>
    </w:p>
    <w:p w14:paraId="49166658" w14:textId="77777777" w:rsidR="00772603" w:rsidRPr="00772603" w:rsidRDefault="00772603" w:rsidP="00772603">
      <w:pPr>
        <w:pStyle w:val="BodyText"/>
        <w:spacing w:before="239"/>
        <w:ind w:left="990"/>
        <w:rPr>
          <w:bCs/>
          <w:sz w:val="26"/>
        </w:rPr>
      </w:pPr>
      <w:r w:rsidRPr="00772603">
        <w:rPr>
          <w:bCs/>
          <w:sz w:val="26"/>
        </w:rPr>
        <w:t>b. Ionizing Radiation (7.1.2): Threshold lowered to 10¹⁴ W/cm² for ultrashort pulse lasers</w:t>
      </w:r>
    </w:p>
    <w:p w14:paraId="7B610F7D" w14:textId="77777777" w:rsidR="00772603" w:rsidRPr="00772603" w:rsidRDefault="00772603" w:rsidP="00772603">
      <w:pPr>
        <w:pStyle w:val="BodyText"/>
        <w:spacing w:before="239"/>
        <w:ind w:left="720" w:firstLine="720"/>
        <w:rPr>
          <w:bCs/>
          <w:sz w:val="26"/>
        </w:rPr>
      </w:pPr>
      <w:r w:rsidRPr="00772603">
        <w:rPr>
          <w:bCs/>
          <w:sz w:val="26"/>
        </w:rPr>
        <w:t>Two-tier approach: &lt;10¹⁶ (skin hazard) vs. &gt;10¹⁶ (RSO required)</w:t>
      </w:r>
    </w:p>
    <w:p w14:paraId="559C203A" w14:textId="77777777" w:rsidR="00772603" w:rsidRPr="00772603" w:rsidRDefault="00772603" w:rsidP="00772603">
      <w:pPr>
        <w:pStyle w:val="BodyText"/>
        <w:spacing w:before="239"/>
        <w:ind w:left="990"/>
        <w:rPr>
          <w:bCs/>
          <w:sz w:val="26"/>
        </w:rPr>
      </w:pPr>
      <w:r w:rsidRPr="00772603">
        <w:rPr>
          <w:bCs/>
          <w:sz w:val="26"/>
        </w:rPr>
        <w:t>c. Electrical (7.1.3): 100 VDC threshold from NFPA 70</w:t>
      </w:r>
    </w:p>
    <w:p w14:paraId="618D279C" w14:textId="77777777" w:rsidR="00772603" w:rsidRPr="00772603" w:rsidRDefault="00772603" w:rsidP="00772603">
      <w:pPr>
        <w:pStyle w:val="BodyText"/>
        <w:spacing w:before="239"/>
        <w:ind w:left="720" w:firstLine="720"/>
        <w:rPr>
          <w:bCs/>
          <w:sz w:val="26"/>
        </w:rPr>
      </w:pPr>
      <w:r w:rsidRPr="00772603">
        <w:rPr>
          <w:bCs/>
          <w:sz w:val="26"/>
        </w:rPr>
        <w:t>Discussion: "Shall" language may be too prescriptive for guidance document</w:t>
      </w:r>
    </w:p>
    <w:p w14:paraId="7F358401" w14:textId="77777777" w:rsidR="00772603" w:rsidRPr="00772603" w:rsidRDefault="00772603" w:rsidP="00772603">
      <w:pPr>
        <w:pStyle w:val="BodyText"/>
        <w:spacing w:before="239"/>
        <w:ind w:left="990"/>
        <w:rPr>
          <w:bCs/>
          <w:sz w:val="26"/>
        </w:rPr>
      </w:pPr>
      <w:r w:rsidRPr="00772603">
        <w:rPr>
          <w:bCs/>
          <w:sz w:val="26"/>
        </w:rPr>
        <w:t>d. Blue Light Hazard (7.1.4): Added awareness for visible/IR laser material interactions</w:t>
      </w:r>
    </w:p>
    <w:p w14:paraId="43160FA0" w14:textId="77777777" w:rsidR="00772603" w:rsidRPr="00772603" w:rsidRDefault="00772603" w:rsidP="00772603">
      <w:pPr>
        <w:pStyle w:val="BodyText"/>
        <w:spacing w:before="239"/>
        <w:ind w:left="990"/>
        <w:rPr>
          <w:bCs/>
          <w:sz w:val="26"/>
        </w:rPr>
      </w:pPr>
      <w:r w:rsidRPr="00772603">
        <w:rPr>
          <w:bCs/>
          <w:sz w:val="26"/>
        </w:rPr>
        <w:t xml:space="preserve">e. Noise (7.1.5): 85 dBA action level referenced; </w:t>
      </w:r>
      <w:proofErr w:type="gramStart"/>
      <w:r w:rsidRPr="00772603">
        <w:rPr>
          <w:bCs/>
          <w:sz w:val="26"/>
        </w:rPr>
        <w:t>defer</w:t>
      </w:r>
      <w:proofErr w:type="gramEnd"/>
      <w:r w:rsidRPr="00772603">
        <w:rPr>
          <w:bCs/>
          <w:sz w:val="26"/>
        </w:rPr>
        <w:t xml:space="preserve"> to IH</w:t>
      </w:r>
    </w:p>
    <w:p w14:paraId="4062514E" w14:textId="77777777" w:rsidR="00772603" w:rsidRPr="00772603" w:rsidRDefault="00772603" w:rsidP="00772603">
      <w:pPr>
        <w:pStyle w:val="BodyText"/>
        <w:spacing w:before="239"/>
        <w:ind w:left="990"/>
        <w:rPr>
          <w:bCs/>
          <w:sz w:val="26"/>
        </w:rPr>
      </w:pPr>
      <w:r w:rsidRPr="00772603">
        <w:rPr>
          <w:bCs/>
          <w:sz w:val="26"/>
        </w:rPr>
        <w:t>f. Hot Surfaces (7.1.7): 70°C threshold from European standards</w:t>
      </w:r>
    </w:p>
    <w:p w14:paraId="16D5F18F" w14:textId="77777777" w:rsidR="00772603" w:rsidRPr="00772603" w:rsidRDefault="00772603" w:rsidP="00772603">
      <w:pPr>
        <w:pStyle w:val="BodyText"/>
        <w:spacing w:before="239"/>
        <w:ind w:left="990"/>
        <w:rPr>
          <w:bCs/>
          <w:sz w:val="26"/>
        </w:rPr>
      </w:pPr>
      <w:r w:rsidRPr="00772603">
        <w:rPr>
          <w:bCs/>
          <w:sz w:val="26"/>
        </w:rPr>
        <w:lastRenderedPageBreak/>
        <w:t xml:space="preserve">g. </w:t>
      </w:r>
      <w:r w:rsidRPr="00772603">
        <w:rPr>
          <w:sz w:val="26"/>
        </w:rPr>
        <w:t>Consistency Issue: Inconsistent use of "shall" vs. "should" throughout Section 7</w:t>
      </w:r>
    </w:p>
    <w:p w14:paraId="28A0B4B8" w14:textId="2E0D47C7" w:rsidR="00772603" w:rsidRPr="00772603" w:rsidRDefault="00772603" w:rsidP="00772603">
      <w:pPr>
        <w:pStyle w:val="BodyText"/>
        <w:spacing w:before="239"/>
        <w:ind w:left="990"/>
        <w:rPr>
          <w:bCs/>
          <w:sz w:val="26"/>
        </w:rPr>
      </w:pPr>
    </w:p>
    <w:p w14:paraId="3841D268" w14:textId="77777777" w:rsidR="00772603" w:rsidRPr="00772603" w:rsidRDefault="00772603" w:rsidP="00772603">
      <w:pPr>
        <w:pStyle w:val="BodyText"/>
        <w:spacing w:before="239"/>
        <w:ind w:left="990"/>
        <w:rPr>
          <w:b/>
          <w:bCs/>
          <w:sz w:val="26"/>
        </w:rPr>
      </w:pPr>
      <w:r w:rsidRPr="00772603">
        <w:rPr>
          <w:b/>
          <w:bCs/>
          <w:sz w:val="26"/>
        </w:rPr>
        <w:t>4. Z136.3 Update - Penny Smalley</w:t>
      </w:r>
    </w:p>
    <w:p w14:paraId="5031B845" w14:textId="77777777" w:rsidR="00772603" w:rsidRPr="00772603" w:rsidRDefault="00772603" w:rsidP="00772603">
      <w:pPr>
        <w:pStyle w:val="BodyText"/>
        <w:numPr>
          <w:ilvl w:val="0"/>
          <w:numId w:val="10"/>
        </w:numPr>
        <w:spacing w:before="239"/>
        <w:ind w:firstLine="270"/>
        <w:rPr>
          <w:bCs/>
          <w:sz w:val="26"/>
        </w:rPr>
      </w:pPr>
      <w:r w:rsidRPr="00772603">
        <w:rPr>
          <w:bCs/>
          <w:sz w:val="26"/>
        </w:rPr>
        <w:t>One year into revision with new format</w:t>
      </w:r>
    </w:p>
    <w:p w14:paraId="1E771CC4" w14:textId="77777777" w:rsidR="00772603" w:rsidRPr="00772603" w:rsidRDefault="00772603" w:rsidP="00772603">
      <w:pPr>
        <w:pStyle w:val="BodyText"/>
        <w:numPr>
          <w:ilvl w:val="0"/>
          <w:numId w:val="10"/>
        </w:numPr>
        <w:spacing w:before="239"/>
        <w:ind w:firstLine="270"/>
        <w:rPr>
          <w:bCs/>
          <w:sz w:val="26"/>
        </w:rPr>
      </w:pPr>
      <w:r w:rsidRPr="00772603">
        <w:rPr>
          <w:bCs/>
          <w:sz w:val="26"/>
        </w:rPr>
        <w:t>Eliminated outdated appendices; developing 9 new appendices</w:t>
      </w:r>
    </w:p>
    <w:p w14:paraId="5A973BAE" w14:textId="77777777" w:rsidR="00772603" w:rsidRPr="00772603" w:rsidRDefault="00772603" w:rsidP="00772603">
      <w:pPr>
        <w:pStyle w:val="BodyText"/>
        <w:numPr>
          <w:ilvl w:val="0"/>
          <w:numId w:val="10"/>
        </w:numPr>
        <w:spacing w:before="239"/>
        <w:ind w:firstLine="270"/>
        <w:rPr>
          <w:bCs/>
          <w:sz w:val="26"/>
        </w:rPr>
      </w:pPr>
      <w:r w:rsidRPr="00772603">
        <w:rPr>
          <w:bCs/>
          <w:sz w:val="26"/>
        </w:rPr>
        <w:t>Quarterly meetings with strong engagement</w:t>
      </w:r>
    </w:p>
    <w:p w14:paraId="76D9700E" w14:textId="77777777" w:rsidR="00772603" w:rsidRPr="00772603" w:rsidRDefault="00772603" w:rsidP="00772603">
      <w:pPr>
        <w:pStyle w:val="BodyText"/>
        <w:numPr>
          <w:ilvl w:val="0"/>
          <w:numId w:val="10"/>
        </w:numPr>
        <w:spacing w:before="239"/>
        <w:ind w:firstLine="270"/>
        <w:rPr>
          <w:bCs/>
          <w:sz w:val="26"/>
        </w:rPr>
      </w:pPr>
      <w:r w:rsidRPr="00772603">
        <w:rPr>
          <w:bCs/>
          <w:sz w:val="26"/>
        </w:rPr>
        <w:t>Q3 meeting: Will begin main body work</w:t>
      </w:r>
    </w:p>
    <w:p w14:paraId="0EACADDE" w14:textId="77777777" w:rsidR="00772603" w:rsidRPr="00772603" w:rsidRDefault="00772603" w:rsidP="00772603">
      <w:pPr>
        <w:pStyle w:val="BodyText"/>
        <w:numPr>
          <w:ilvl w:val="0"/>
          <w:numId w:val="10"/>
        </w:numPr>
        <w:spacing w:before="239"/>
        <w:ind w:firstLine="270"/>
        <w:rPr>
          <w:bCs/>
          <w:sz w:val="26"/>
        </w:rPr>
      </w:pPr>
      <w:r w:rsidRPr="00772603">
        <w:rPr>
          <w:bCs/>
          <w:sz w:val="26"/>
        </w:rPr>
        <w:t>Seeking TSC5 collaboration; reviewing normative vs. informative NBH placement</w:t>
      </w:r>
    </w:p>
    <w:p w14:paraId="1196DCF7" w14:textId="296C6F52" w:rsidR="00772603" w:rsidRPr="00772603" w:rsidRDefault="00772603" w:rsidP="00772603">
      <w:pPr>
        <w:pStyle w:val="BodyText"/>
        <w:spacing w:before="239"/>
        <w:ind w:left="990"/>
        <w:rPr>
          <w:bCs/>
          <w:sz w:val="26"/>
        </w:rPr>
      </w:pPr>
    </w:p>
    <w:p w14:paraId="63A7B5DD" w14:textId="77777777" w:rsidR="00772603" w:rsidRPr="00772603" w:rsidRDefault="00772603" w:rsidP="00772603">
      <w:pPr>
        <w:pStyle w:val="BodyText"/>
        <w:spacing w:before="239"/>
        <w:ind w:left="990"/>
        <w:rPr>
          <w:b/>
          <w:bCs/>
          <w:sz w:val="26"/>
        </w:rPr>
      </w:pPr>
      <w:r w:rsidRPr="00772603">
        <w:rPr>
          <w:b/>
          <w:bCs/>
          <w:sz w:val="26"/>
        </w:rPr>
        <w:t>5. Z136.8 Update</w:t>
      </w:r>
    </w:p>
    <w:p w14:paraId="33F8B9BA" w14:textId="77777777" w:rsidR="00772603" w:rsidRPr="00772603" w:rsidRDefault="00772603" w:rsidP="00772603">
      <w:pPr>
        <w:pStyle w:val="BodyText"/>
        <w:numPr>
          <w:ilvl w:val="0"/>
          <w:numId w:val="11"/>
        </w:numPr>
        <w:spacing w:before="239"/>
        <w:ind w:firstLine="360"/>
        <w:rPr>
          <w:bCs/>
          <w:sz w:val="26"/>
        </w:rPr>
      </w:pPr>
      <w:r w:rsidRPr="00772603">
        <w:rPr>
          <w:bCs/>
          <w:sz w:val="26"/>
        </w:rPr>
        <w:t>Officers reviewing comments; will circulate for additional input</w:t>
      </w:r>
    </w:p>
    <w:p w14:paraId="67F9D143" w14:textId="77777777" w:rsidR="00772603" w:rsidRPr="00772603" w:rsidRDefault="00772603" w:rsidP="00772603">
      <w:pPr>
        <w:pStyle w:val="BodyText"/>
        <w:numPr>
          <w:ilvl w:val="0"/>
          <w:numId w:val="11"/>
        </w:numPr>
        <w:spacing w:before="239"/>
        <w:ind w:firstLine="360"/>
        <w:rPr>
          <w:bCs/>
          <w:sz w:val="26"/>
        </w:rPr>
      </w:pPr>
      <w:r w:rsidRPr="00772603">
        <w:rPr>
          <w:bCs/>
          <w:sz w:val="26"/>
        </w:rPr>
        <w:t>Focus: Section 7 and Appendix G</w:t>
      </w:r>
    </w:p>
    <w:p w14:paraId="75DDD61F" w14:textId="77777777" w:rsidR="00772603" w:rsidRPr="00772603" w:rsidRDefault="00772603" w:rsidP="00772603">
      <w:pPr>
        <w:pStyle w:val="BodyText"/>
        <w:numPr>
          <w:ilvl w:val="0"/>
          <w:numId w:val="11"/>
        </w:numPr>
        <w:spacing w:before="239"/>
        <w:ind w:firstLine="360"/>
        <w:rPr>
          <w:bCs/>
          <w:sz w:val="26"/>
        </w:rPr>
      </w:pPr>
      <w:r w:rsidRPr="00772603">
        <w:rPr>
          <w:bCs/>
          <w:sz w:val="26"/>
        </w:rPr>
        <w:t>Key topics: nanoparticles, cryogenics, plasma radiation, x-ray thresholds</w:t>
      </w:r>
    </w:p>
    <w:p w14:paraId="5A6C5AD9" w14:textId="6BC96D21" w:rsidR="00772603" w:rsidRPr="00772603" w:rsidRDefault="00772603" w:rsidP="00772603">
      <w:pPr>
        <w:pStyle w:val="BodyText"/>
        <w:spacing w:before="239"/>
        <w:ind w:left="990"/>
        <w:rPr>
          <w:bCs/>
          <w:sz w:val="26"/>
        </w:rPr>
      </w:pPr>
    </w:p>
    <w:p w14:paraId="09E60CC7" w14:textId="77777777" w:rsidR="00772603" w:rsidRPr="00772603" w:rsidRDefault="00772603" w:rsidP="00772603">
      <w:pPr>
        <w:pStyle w:val="BodyText"/>
        <w:spacing w:before="239"/>
        <w:ind w:left="990"/>
        <w:rPr>
          <w:b/>
          <w:bCs/>
          <w:sz w:val="26"/>
        </w:rPr>
      </w:pPr>
      <w:r w:rsidRPr="00772603">
        <w:rPr>
          <w:b/>
          <w:bCs/>
          <w:sz w:val="26"/>
        </w:rPr>
        <w:t>6. Emerging NBH Trends (2026)</w:t>
      </w:r>
    </w:p>
    <w:p w14:paraId="5984EEE1" w14:textId="77777777" w:rsidR="00772603" w:rsidRPr="00772603" w:rsidRDefault="00772603" w:rsidP="00642639">
      <w:pPr>
        <w:pStyle w:val="BodyText"/>
        <w:spacing w:before="239"/>
        <w:ind w:left="990" w:right="720"/>
        <w:rPr>
          <w:bCs/>
          <w:sz w:val="26"/>
        </w:rPr>
      </w:pPr>
      <w:r w:rsidRPr="00772603">
        <w:rPr>
          <w:bCs/>
          <w:sz w:val="26"/>
        </w:rPr>
        <w:t>a. Laser-Generated Airborne Contaminants: Collaboration with SSC3; LIA developing user guides</w:t>
      </w:r>
      <w:r w:rsidRPr="00772603">
        <w:rPr>
          <w:bCs/>
          <w:sz w:val="26"/>
        </w:rPr>
        <w:br/>
        <w:t>b. Battery Energy Storage Systems: Lithium-ion hazards; NFPA 800 (draft) as reference</w:t>
      </w:r>
      <w:r w:rsidRPr="00772603">
        <w:rPr>
          <w:bCs/>
          <w:sz w:val="26"/>
        </w:rPr>
        <w:br/>
        <w:t>c. Fiber Optic Fires: High-power systems (&gt;10W); metal trays recommended</w:t>
      </w:r>
      <w:r w:rsidRPr="00772603">
        <w:rPr>
          <w:bCs/>
          <w:sz w:val="26"/>
        </w:rPr>
        <w:br/>
        <w:t>d. Nanoparticle Generation: Critical concern with femtosecond lasers</w:t>
      </w:r>
    </w:p>
    <w:p w14:paraId="5BCD1D9B" w14:textId="77777777" w:rsidR="00772603" w:rsidRPr="00772603" w:rsidRDefault="00772603" w:rsidP="00772603">
      <w:pPr>
        <w:pStyle w:val="BodyText"/>
        <w:numPr>
          <w:ilvl w:val="0"/>
          <w:numId w:val="12"/>
        </w:numPr>
        <w:spacing w:before="239"/>
        <w:ind w:firstLine="360"/>
        <w:rPr>
          <w:bCs/>
          <w:sz w:val="26"/>
        </w:rPr>
      </w:pPr>
      <w:r w:rsidRPr="00772603">
        <w:rPr>
          <w:bCs/>
          <w:sz w:val="26"/>
        </w:rPr>
        <w:t>Gaps: measurement methods, exposure limits, LSO guidance</w:t>
      </w:r>
    </w:p>
    <w:p w14:paraId="66F5A46A" w14:textId="77777777" w:rsidR="00772603" w:rsidRPr="00772603" w:rsidRDefault="00772603" w:rsidP="00772603">
      <w:pPr>
        <w:pStyle w:val="BodyText"/>
        <w:numPr>
          <w:ilvl w:val="0"/>
          <w:numId w:val="12"/>
        </w:numPr>
        <w:spacing w:before="239"/>
        <w:ind w:firstLine="360"/>
        <w:rPr>
          <w:bCs/>
          <w:sz w:val="26"/>
        </w:rPr>
      </w:pPr>
      <w:r w:rsidRPr="00772603">
        <w:rPr>
          <w:bCs/>
          <w:sz w:val="26"/>
        </w:rPr>
        <w:t>Need laser parameter thresholds and literature references</w:t>
      </w:r>
    </w:p>
    <w:p w14:paraId="78B15FEE" w14:textId="3FF758A8" w:rsidR="00772603" w:rsidRPr="00772603" w:rsidRDefault="00772603" w:rsidP="00772603">
      <w:pPr>
        <w:pStyle w:val="BodyText"/>
        <w:spacing w:before="239"/>
        <w:ind w:left="990"/>
        <w:rPr>
          <w:bCs/>
          <w:sz w:val="26"/>
        </w:rPr>
      </w:pPr>
    </w:p>
    <w:p w14:paraId="47BA1D1B" w14:textId="77777777" w:rsidR="00772603" w:rsidRPr="00772603" w:rsidRDefault="00772603" w:rsidP="00772603">
      <w:pPr>
        <w:pStyle w:val="BodyText"/>
        <w:spacing w:before="239"/>
        <w:ind w:left="990"/>
        <w:rPr>
          <w:b/>
          <w:bCs/>
          <w:sz w:val="26"/>
        </w:rPr>
      </w:pPr>
      <w:r w:rsidRPr="00772603">
        <w:rPr>
          <w:b/>
          <w:bCs/>
          <w:sz w:val="26"/>
        </w:rPr>
        <w:t>7. Governance &amp; Institutional Knowledge</w:t>
      </w:r>
    </w:p>
    <w:p w14:paraId="49FB6129" w14:textId="77777777" w:rsidR="00772603" w:rsidRPr="00772603" w:rsidRDefault="00772603" w:rsidP="00772603">
      <w:pPr>
        <w:pStyle w:val="BodyText"/>
        <w:spacing w:before="239"/>
        <w:ind w:left="990"/>
        <w:rPr>
          <w:sz w:val="26"/>
        </w:rPr>
      </w:pPr>
      <w:r w:rsidRPr="00772603">
        <w:rPr>
          <w:sz w:val="26"/>
        </w:rPr>
        <w:t>Problem: Heavy reliance on undocumented institutional memory</w:t>
      </w:r>
    </w:p>
    <w:p w14:paraId="4BCB3F41" w14:textId="77777777" w:rsidR="00772603" w:rsidRPr="00772603" w:rsidRDefault="00772603" w:rsidP="00772603">
      <w:pPr>
        <w:pStyle w:val="BodyText"/>
        <w:spacing w:before="239"/>
        <w:ind w:left="990"/>
        <w:rPr>
          <w:sz w:val="26"/>
        </w:rPr>
      </w:pPr>
      <w:r w:rsidRPr="00772603">
        <w:rPr>
          <w:sz w:val="26"/>
        </w:rPr>
        <w:t>Proposed Solution: TSC5 Internal Governance Guide</w:t>
      </w:r>
    </w:p>
    <w:p w14:paraId="4F4686E4" w14:textId="77777777" w:rsidR="00772603" w:rsidRPr="00772603" w:rsidRDefault="00772603" w:rsidP="00772603">
      <w:pPr>
        <w:pStyle w:val="BodyText"/>
        <w:numPr>
          <w:ilvl w:val="0"/>
          <w:numId w:val="13"/>
        </w:numPr>
        <w:spacing w:before="239"/>
        <w:ind w:firstLine="270"/>
        <w:rPr>
          <w:bCs/>
          <w:sz w:val="26"/>
        </w:rPr>
      </w:pPr>
      <w:r w:rsidRPr="00772603">
        <w:rPr>
          <w:bCs/>
          <w:sz w:val="26"/>
        </w:rPr>
        <w:t>Mission/scope review</w:t>
      </w:r>
    </w:p>
    <w:p w14:paraId="5FB1B058" w14:textId="77777777" w:rsidR="00772603" w:rsidRPr="00772603" w:rsidRDefault="00772603" w:rsidP="00772603">
      <w:pPr>
        <w:pStyle w:val="BodyText"/>
        <w:numPr>
          <w:ilvl w:val="0"/>
          <w:numId w:val="13"/>
        </w:numPr>
        <w:spacing w:before="239"/>
        <w:ind w:firstLine="270"/>
        <w:rPr>
          <w:bCs/>
          <w:sz w:val="26"/>
        </w:rPr>
      </w:pPr>
      <w:r w:rsidRPr="00772603">
        <w:rPr>
          <w:bCs/>
          <w:sz w:val="26"/>
        </w:rPr>
        <w:lastRenderedPageBreak/>
        <w:t>Horizontal vs. vertical guidance</w:t>
      </w:r>
    </w:p>
    <w:p w14:paraId="3EC6FFCD" w14:textId="77777777" w:rsidR="00772603" w:rsidRPr="00772603" w:rsidRDefault="00772603" w:rsidP="00772603">
      <w:pPr>
        <w:pStyle w:val="BodyText"/>
        <w:numPr>
          <w:ilvl w:val="0"/>
          <w:numId w:val="13"/>
        </w:numPr>
        <w:spacing w:before="239"/>
        <w:ind w:firstLine="270"/>
        <w:rPr>
          <w:bCs/>
          <w:sz w:val="26"/>
        </w:rPr>
      </w:pPr>
      <w:r w:rsidRPr="00772603">
        <w:rPr>
          <w:bCs/>
          <w:sz w:val="26"/>
        </w:rPr>
        <w:t>Revision protocols</w:t>
      </w:r>
    </w:p>
    <w:p w14:paraId="73504186" w14:textId="77777777" w:rsidR="00772603" w:rsidRPr="00772603" w:rsidRDefault="00772603" w:rsidP="00772603">
      <w:pPr>
        <w:pStyle w:val="BodyText"/>
        <w:numPr>
          <w:ilvl w:val="0"/>
          <w:numId w:val="13"/>
        </w:numPr>
        <w:spacing w:before="239"/>
        <w:ind w:firstLine="270"/>
        <w:rPr>
          <w:bCs/>
          <w:sz w:val="26"/>
        </w:rPr>
      </w:pPr>
      <w:r w:rsidRPr="00772603">
        <w:rPr>
          <w:bCs/>
          <w:sz w:val="26"/>
        </w:rPr>
        <w:t>Record retention</w:t>
      </w:r>
    </w:p>
    <w:p w14:paraId="68EE9AA7" w14:textId="77777777" w:rsidR="00772603" w:rsidRPr="00772603" w:rsidRDefault="00772603" w:rsidP="00772603">
      <w:pPr>
        <w:pStyle w:val="BodyText"/>
        <w:numPr>
          <w:ilvl w:val="0"/>
          <w:numId w:val="13"/>
        </w:numPr>
        <w:spacing w:before="239"/>
        <w:ind w:firstLine="270"/>
        <w:rPr>
          <w:bCs/>
          <w:sz w:val="26"/>
        </w:rPr>
      </w:pPr>
      <w:r w:rsidRPr="00772603">
        <w:rPr>
          <w:bCs/>
          <w:sz w:val="26"/>
        </w:rPr>
        <w:t>Decision frameworks</w:t>
      </w:r>
    </w:p>
    <w:p w14:paraId="24AFE4F1" w14:textId="77777777" w:rsidR="00772603" w:rsidRPr="00772603" w:rsidRDefault="00772603" w:rsidP="00772603">
      <w:pPr>
        <w:pStyle w:val="BodyText"/>
        <w:spacing w:before="239"/>
        <w:ind w:left="990"/>
        <w:rPr>
          <w:bCs/>
          <w:sz w:val="26"/>
        </w:rPr>
      </w:pPr>
      <w:r w:rsidRPr="00772603">
        <w:rPr>
          <w:b/>
          <w:bCs/>
          <w:sz w:val="26"/>
        </w:rPr>
        <w:t>Status:</w:t>
      </w:r>
      <w:r w:rsidRPr="00772603">
        <w:rPr>
          <w:bCs/>
          <w:sz w:val="26"/>
        </w:rPr>
        <w:t xml:space="preserve"> Exploratory phase</w:t>
      </w:r>
    </w:p>
    <w:p w14:paraId="0AEEB716" w14:textId="54BEAD3A" w:rsidR="00772603" w:rsidRPr="00772603" w:rsidRDefault="00772603" w:rsidP="00772603">
      <w:pPr>
        <w:pStyle w:val="BodyText"/>
        <w:spacing w:before="239"/>
        <w:ind w:left="990"/>
        <w:rPr>
          <w:bCs/>
          <w:sz w:val="26"/>
        </w:rPr>
      </w:pPr>
    </w:p>
    <w:p w14:paraId="75329834" w14:textId="354E4834" w:rsidR="00772603" w:rsidRDefault="00772603" w:rsidP="00642639">
      <w:pPr>
        <w:pStyle w:val="BodyText"/>
        <w:spacing w:before="239"/>
        <w:ind w:left="990" w:right="1170"/>
        <w:rPr>
          <w:b/>
          <w:bCs/>
          <w:sz w:val="26"/>
        </w:rPr>
      </w:pPr>
      <w:r w:rsidRPr="00772603">
        <w:rPr>
          <w:b/>
          <w:bCs/>
          <w:sz w:val="26"/>
        </w:rPr>
        <w:t>8. Action Items</w:t>
      </w:r>
    </w:p>
    <w:p w14:paraId="1579C1FB" w14:textId="3C4042FD" w:rsidR="00642639" w:rsidRPr="00642639" w:rsidRDefault="00642639" w:rsidP="00642639">
      <w:pPr>
        <w:pStyle w:val="BodyText"/>
        <w:spacing w:before="239"/>
        <w:ind w:left="990" w:right="1170"/>
        <w:rPr>
          <w:bCs/>
          <w:sz w:val="26"/>
        </w:rPr>
      </w:pPr>
      <w:r>
        <w:rPr>
          <w:bCs/>
          <w:sz w:val="26"/>
        </w:rPr>
        <w:t xml:space="preserve">1. </w:t>
      </w:r>
      <w:r w:rsidRPr="00642639">
        <w:rPr>
          <w:bCs/>
          <w:sz w:val="26"/>
        </w:rPr>
        <w:t>Verify Active TSC5 Membership</w:t>
      </w:r>
    </w:p>
    <w:p w14:paraId="4809DCE6" w14:textId="2DD3A33E" w:rsidR="00642639" w:rsidRDefault="00642639" w:rsidP="00642639">
      <w:pPr>
        <w:pStyle w:val="BodyText"/>
        <w:spacing w:before="239"/>
        <w:ind w:left="990" w:right="1170"/>
        <w:rPr>
          <w:bCs/>
          <w:sz w:val="26"/>
        </w:rPr>
      </w:pPr>
      <w:r>
        <w:rPr>
          <w:bCs/>
          <w:sz w:val="26"/>
        </w:rPr>
        <w:t>(</w:t>
      </w:r>
      <w:r w:rsidRPr="00642639">
        <w:rPr>
          <w:bCs/>
          <w:sz w:val="26"/>
        </w:rPr>
        <w:t>Owner: Troy Gonyon</w:t>
      </w:r>
      <w:r>
        <w:rPr>
          <w:bCs/>
          <w:sz w:val="26"/>
        </w:rPr>
        <w:t xml:space="preserve">; </w:t>
      </w:r>
      <w:r w:rsidRPr="00642639">
        <w:rPr>
          <w:bCs/>
          <w:sz w:val="26"/>
        </w:rPr>
        <w:t>Due Date: Before next meeting</w:t>
      </w:r>
      <w:r>
        <w:rPr>
          <w:bCs/>
          <w:sz w:val="26"/>
        </w:rPr>
        <w:t>)</w:t>
      </w:r>
    </w:p>
    <w:p w14:paraId="233010CA" w14:textId="69AB00F2" w:rsidR="00642639" w:rsidRPr="00642639" w:rsidRDefault="00642639" w:rsidP="00642639">
      <w:pPr>
        <w:pStyle w:val="BodyText"/>
        <w:spacing w:before="239"/>
        <w:ind w:left="990" w:right="1170"/>
        <w:rPr>
          <w:bCs/>
          <w:sz w:val="26"/>
        </w:rPr>
      </w:pPr>
      <w:r>
        <w:rPr>
          <w:bCs/>
          <w:sz w:val="26"/>
        </w:rPr>
        <w:t xml:space="preserve">2. </w:t>
      </w:r>
      <w:r w:rsidRPr="00642639">
        <w:rPr>
          <w:bCs/>
          <w:sz w:val="26"/>
        </w:rPr>
        <w:t>Clarify "Average Irradiance" in Dot 1 Table (Section 7.1.1)</w:t>
      </w:r>
    </w:p>
    <w:p w14:paraId="7BC145C4" w14:textId="2B2A4662" w:rsidR="00642639" w:rsidRDefault="00642639" w:rsidP="00642639">
      <w:pPr>
        <w:pStyle w:val="BodyText"/>
        <w:spacing w:before="239"/>
        <w:ind w:left="990" w:right="1170"/>
        <w:rPr>
          <w:bCs/>
          <w:sz w:val="26"/>
        </w:rPr>
      </w:pPr>
      <w:r>
        <w:rPr>
          <w:bCs/>
          <w:sz w:val="26"/>
        </w:rPr>
        <w:t>(</w:t>
      </w:r>
      <w:r w:rsidRPr="00642639">
        <w:rPr>
          <w:bCs/>
          <w:sz w:val="26"/>
        </w:rPr>
        <w:t>Owner: Mike Woods</w:t>
      </w:r>
      <w:r>
        <w:rPr>
          <w:bCs/>
          <w:sz w:val="26"/>
        </w:rPr>
        <w:t xml:space="preserve">; </w:t>
      </w:r>
      <w:r w:rsidRPr="00642639">
        <w:rPr>
          <w:bCs/>
          <w:sz w:val="26"/>
        </w:rPr>
        <w:t>Due Date: Thursday (ballot deadline)</w:t>
      </w:r>
      <w:r>
        <w:rPr>
          <w:bCs/>
          <w:sz w:val="26"/>
        </w:rPr>
        <w:t>)</w:t>
      </w:r>
    </w:p>
    <w:p w14:paraId="04AB3481" w14:textId="7F9FBAF1" w:rsidR="00642639" w:rsidRPr="00642639" w:rsidRDefault="00642639" w:rsidP="00642639">
      <w:pPr>
        <w:pStyle w:val="BodyText"/>
        <w:spacing w:before="239"/>
        <w:ind w:left="990" w:right="1170"/>
        <w:rPr>
          <w:bCs/>
          <w:sz w:val="26"/>
        </w:rPr>
      </w:pPr>
      <w:r>
        <w:rPr>
          <w:bCs/>
          <w:sz w:val="26"/>
        </w:rPr>
        <w:t xml:space="preserve">3. </w:t>
      </w:r>
      <w:r w:rsidRPr="00642639">
        <w:rPr>
          <w:bCs/>
          <w:sz w:val="26"/>
        </w:rPr>
        <w:t>Fiber Optic Fire Hazard Comment for Dot 9</w:t>
      </w:r>
    </w:p>
    <w:p w14:paraId="7AAF622B" w14:textId="1A43A71D" w:rsidR="00642639" w:rsidRDefault="00642639" w:rsidP="00642639">
      <w:pPr>
        <w:pStyle w:val="BodyText"/>
        <w:spacing w:before="239"/>
        <w:ind w:left="990" w:right="1170"/>
        <w:rPr>
          <w:bCs/>
          <w:sz w:val="26"/>
        </w:rPr>
      </w:pPr>
      <w:r>
        <w:rPr>
          <w:bCs/>
          <w:sz w:val="26"/>
        </w:rPr>
        <w:t>(</w:t>
      </w:r>
      <w:r w:rsidRPr="00642639">
        <w:rPr>
          <w:bCs/>
          <w:sz w:val="26"/>
        </w:rPr>
        <w:t>Owner: Denny Rossbach (via email to Troy)</w:t>
      </w:r>
      <w:r>
        <w:rPr>
          <w:bCs/>
          <w:sz w:val="26"/>
        </w:rPr>
        <w:t xml:space="preserve">; </w:t>
      </w:r>
      <w:r w:rsidRPr="00642639">
        <w:rPr>
          <w:bCs/>
          <w:sz w:val="26"/>
        </w:rPr>
        <w:t>Due Date: for current ballot)</w:t>
      </w:r>
    </w:p>
    <w:p w14:paraId="1D5679DB" w14:textId="0E0E0E2D" w:rsidR="00642639" w:rsidRPr="00642639" w:rsidRDefault="00642639" w:rsidP="00642639">
      <w:pPr>
        <w:pStyle w:val="BodyText"/>
        <w:spacing w:before="239"/>
        <w:ind w:left="990" w:right="1170"/>
        <w:rPr>
          <w:bCs/>
          <w:sz w:val="26"/>
        </w:rPr>
      </w:pPr>
      <w:r>
        <w:rPr>
          <w:bCs/>
          <w:sz w:val="26"/>
        </w:rPr>
        <w:t xml:space="preserve">4. </w:t>
      </w:r>
      <w:r w:rsidRPr="00642639">
        <w:rPr>
          <w:bCs/>
          <w:sz w:val="26"/>
        </w:rPr>
        <w:t>Nanoparticle Guidance Development</w:t>
      </w:r>
    </w:p>
    <w:p w14:paraId="1B4B5990" w14:textId="5E3E1038" w:rsidR="00642639" w:rsidRDefault="00642639" w:rsidP="00642639">
      <w:pPr>
        <w:pStyle w:val="BodyText"/>
        <w:spacing w:before="239"/>
        <w:ind w:left="990" w:right="1170"/>
        <w:rPr>
          <w:bCs/>
          <w:sz w:val="26"/>
        </w:rPr>
      </w:pPr>
      <w:r>
        <w:rPr>
          <w:bCs/>
          <w:sz w:val="26"/>
        </w:rPr>
        <w:t>(</w:t>
      </w:r>
      <w:r w:rsidRPr="00642639">
        <w:rPr>
          <w:bCs/>
          <w:sz w:val="26"/>
        </w:rPr>
        <w:t>Owner: Mike Woods / Rebecca</w:t>
      </w:r>
      <w:r>
        <w:rPr>
          <w:bCs/>
          <w:sz w:val="26"/>
        </w:rPr>
        <w:t xml:space="preserve">; </w:t>
      </w:r>
      <w:r w:rsidRPr="00642639">
        <w:rPr>
          <w:bCs/>
          <w:sz w:val="26"/>
        </w:rPr>
        <w:t>Due Date: TBD</w:t>
      </w:r>
      <w:r>
        <w:rPr>
          <w:bCs/>
          <w:sz w:val="26"/>
        </w:rPr>
        <w:t>)</w:t>
      </w:r>
    </w:p>
    <w:p w14:paraId="2C6E822A" w14:textId="2BC63656" w:rsidR="00642639" w:rsidRPr="00642639" w:rsidRDefault="00642639" w:rsidP="00642639">
      <w:pPr>
        <w:pStyle w:val="BodyText"/>
        <w:spacing w:before="239"/>
        <w:ind w:left="990" w:right="1170"/>
        <w:rPr>
          <w:bCs/>
          <w:sz w:val="26"/>
        </w:rPr>
      </w:pPr>
      <w:r>
        <w:rPr>
          <w:bCs/>
          <w:sz w:val="26"/>
        </w:rPr>
        <w:t xml:space="preserve">5. </w:t>
      </w:r>
      <w:r w:rsidRPr="00642639">
        <w:rPr>
          <w:bCs/>
          <w:sz w:val="26"/>
        </w:rPr>
        <w:t>SSC3 Liaison Application</w:t>
      </w:r>
    </w:p>
    <w:p w14:paraId="47363F3B" w14:textId="4B74E33A" w:rsidR="00642639" w:rsidRDefault="00642639" w:rsidP="00642639">
      <w:pPr>
        <w:pStyle w:val="BodyText"/>
        <w:spacing w:before="239"/>
        <w:ind w:left="990" w:right="1170"/>
        <w:rPr>
          <w:bCs/>
          <w:sz w:val="26"/>
        </w:rPr>
      </w:pPr>
      <w:r>
        <w:rPr>
          <w:bCs/>
          <w:sz w:val="26"/>
        </w:rPr>
        <w:t>(</w:t>
      </w:r>
      <w:r w:rsidRPr="00642639">
        <w:rPr>
          <w:bCs/>
          <w:sz w:val="26"/>
        </w:rPr>
        <w:t>Owner: Barbara Sands</w:t>
      </w:r>
      <w:r>
        <w:rPr>
          <w:bCs/>
          <w:sz w:val="26"/>
        </w:rPr>
        <w:t xml:space="preserve">; </w:t>
      </w:r>
      <w:r w:rsidRPr="00642639">
        <w:rPr>
          <w:bCs/>
          <w:sz w:val="26"/>
        </w:rPr>
        <w:t>Due Date: ASAP</w:t>
      </w:r>
      <w:r>
        <w:rPr>
          <w:bCs/>
          <w:sz w:val="26"/>
        </w:rPr>
        <w:t>)</w:t>
      </w:r>
    </w:p>
    <w:p w14:paraId="1D468862" w14:textId="1449FE7D" w:rsidR="00642639" w:rsidRPr="00642639" w:rsidRDefault="00642639" w:rsidP="00642639">
      <w:pPr>
        <w:pStyle w:val="BodyText"/>
        <w:spacing w:before="239"/>
        <w:ind w:left="990" w:right="1170"/>
        <w:rPr>
          <w:bCs/>
          <w:sz w:val="26"/>
        </w:rPr>
      </w:pPr>
      <w:r>
        <w:rPr>
          <w:bCs/>
          <w:sz w:val="26"/>
        </w:rPr>
        <w:t xml:space="preserve">6. </w:t>
      </w:r>
      <w:r w:rsidRPr="00642639">
        <w:rPr>
          <w:bCs/>
          <w:sz w:val="26"/>
        </w:rPr>
        <w:t>TSC5 Internal Governance Guide Framework</w:t>
      </w:r>
    </w:p>
    <w:p w14:paraId="2416738C" w14:textId="31D4CACD" w:rsidR="00642639" w:rsidRDefault="00642639" w:rsidP="00642639">
      <w:pPr>
        <w:pStyle w:val="BodyText"/>
        <w:spacing w:before="239"/>
        <w:ind w:left="990" w:right="1170"/>
        <w:rPr>
          <w:bCs/>
          <w:sz w:val="26"/>
        </w:rPr>
      </w:pPr>
      <w:r>
        <w:rPr>
          <w:bCs/>
          <w:sz w:val="26"/>
        </w:rPr>
        <w:t>(</w:t>
      </w:r>
      <w:r w:rsidRPr="00642639">
        <w:rPr>
          <w:bCs/>
          <w:sz w:val="26"/>
        </w:rPr>
        <w:t>Owner: Troy Gonyon</w:t>
      </w:r>
      <w:r>
        <w:rPr>
          <w:bCs/>
          <w:sz w:val="26"/>
        </w:rPr>
        <w:t xml:space="preserve">; </w:t>
      </w:r>
      <w:r w:rsidRPr="00642639">
        <w:rPr>
          <w:bCs/>
          <w:sz w:val="26"/>
        </w:rPr>
        <w:t>Due Date: Exploratory/TBD</w:t>
      </w:r>
      <w:r>
        <w:rPr>
          <w:bCs/>
          <w:sz w:val="26"/>
        </w:rPr>
        <w:t>)</w:t>
      </w:r>
    </w:p>
    <w:p w14:paraId="12C90A12" w14:textId="1E257BC4" w:rsidR="00642639" w:rsidRPr="00642639" w:rsidRDefault="00642639" w:rsidP="00642639">
      <w:pPr>
        <w:pStyle w:val="BodyText"/>
        <w:spacing w:before="239"/>
        <w:ind w:left="990" w:right="1170"/>
        <w:rPr>
          <w:bCs/>
          <w:sz w:val="26"/>
        </w:rPr>
      </w:pPr>
      <w:r>
        <w:rPr>
          <w:bCs/>
          <w:sz w:val="26"/>
        </w:rPr>
        <w:t xml:space="preserve">7. </w:t>
      </w:r>
      <w:r w:rsidRPr="00642639">
        <w:rPr>
          <w:bCs/>
          <w:sz w:val="26"/>
        </w:rPr>
        <w:t>Review Dot 8 Section 7 and Appendix G</w:t>
      </w:r>
    </w:p>
    <w:p w14:paraId="799D7A14" w14:textId="1A14FA58" w:rsidR="00642639" w:rsidRPr="00772603" w:rsidRDefault="00642639" w:rsidP="00642639">
      <w:pPr>
        <w:pStyle w:val="BodyText"/>
        <w:spacing w:before="239"/>
        <w:ind w:left="990" w:right="1170"/>
        <w:rPr>
          <w:bCs/>
          <w:sz w:val="26"/>
        </w:rPr>
      </w:pPr>
      <w:r>
        <w:rPr>
          <w:bCs/>
          <w:sz w:val="26"/>
        </w:rPr>
        <w:t>(</w:t>
      </w:r>
      <w:r w:rsidRPr="00642639">
        <w:rPr>
          <w:bCs/>
          <w:sz w:val="26"/>
        </w:rPr>
        <w:t>Owner: All TSC5 members</w:t>
      </w:r>
      <w:r>
        <w:rPr>
          <w:bCs/>
          <w:sz w:val="26"/>
        </w:rPr>
        <w:t xml:space="preserve">; </w:t>
      </w:r>
      <w:r w:rsidRPr="00642639">
        <w:rPr>
          <w:bCs/>
          <w:sz w:val="26"/>
        </w:rPr>
        <w:t>Due Date: Before SCDV1</w:t>
      </w:r>
      <w:r>
        <w:rPr>
          <w:bCs/>
          <w:sz w:val="26"/>
        </w:rPr>
        <w:t>)</w:t>
      </w:r>
    </w:p>
    <w:p w14:paraId="3105EA11" w14:textId="77777777" w:rsidR="00772603" w:rsidRPr="00772603" w:rsidRDefault="00772603" w:rsidP="00772603">
      <w:pPr>
        <w:pStyle w:val="BodyText"/>
        <w:spacing w:before="239"/>
        <w:ind w:left="990"/>
        <w:rPr>
          <w:b/>
          <w:bCs/>
          <w:sz w:val="26"/>
        </w:rPr>
      </w:pPr>
      <w:r w:rsidRPr="00772603">
        <w:rPr>
          <w:b/>
          <w:bCs/>
          <w:sz w:val="26"/>
        </w:rPr>
        <w:t>9. Adjourn</w:t>
      </w:r>
    </w:p>
    <w:p w14:paraId="4AF16CA9" w14:textId="7727196C" w:rsidR="00772603" w:rsidRPr="00772603" w:rsidRDefault="00772603" w:rsidP="00772603">
      <w:pPr>
        <w:pStyle w:val="BodyText"/>
        <w:spacing w:before="239"/>
        <w:ind w:left="990"/>
        <w:rPr>
          <w:sz w:val="26"/>
        </w:rPr>
      </w:pPr>
      <w:r w:rsidRPr="00772603">
        <w:rPr>
          <w:sz w:val="26"/>
        </w:rPr>
        <w:t>Meeting adjourned at approximately 12:30 PM PT.</w:t>
      </w:r>
    </w:p>
    <w:p w14:paraId="44FE37E3" w14:textId="7099FB0F" w:rsidR="00AA5CA6" w:rsidRPr="00772603" w:rsidRDefault="00AA5CA6" w:rsidP="00772603">
      <w:pPr>
        <w:pStyle w:val="BodyText"/>
        <w:spacing w:before="239"/>
        <w:ind w:left="990"/>
        <w:rPr>
          <w:bCs/>
          <w:sz w:val="26"/>
        </w:rPr>
      </w:pPr>
    </w:p>
    <w:sectPr w:rsidR="00AA5CA6" w:rsidRPr="00772603" w:rsidSect="00FF5C9D">
      <w:footerReference w:type="default" r:id="rId10"/>
      <w:pgSz w:w="12240" w:h="15840"/>
      <w:pgMar w:top="1280" w:right="0" w:bottom="940" w:left="720" w:header="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0844B" w14:textId="77777777" w:rsidR="00617215" w:rsidRDefault="00617215">
      <w:r>
        <w:separator/>
      </w:r>
    </w:p>
  </w:endnote>
  <w:endnote w:type="continuationSeparator" w:id="0">
    <w:p w14:paraId="530E6541" w14:textId="77777777" w:rsidR="00617215" w:rsidRDefault="00617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7BEE6" w14:textId="77777777" w:rsidR="00AA5CA6" w:rsidRDefault="00D6419B">
    <w:pPr>
      <w:pStyle w:val="BodyText"/>
      <w:spacing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697D385" wp14:editId="3259DA43">
              <wp:simplePos x="0" y="0"/>
              <wp:positionH relativeFrom="page">
                <wp:posOffset>624840</wp:posOffset>
              </wp:positionH>
              <wp:positionV relativeFrom="page">
                <wp:posOffset>9448800</wp:posOffset>
              </wp:positionV>
              <wp:extent cx="28956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956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4BD6A8" w14:textId="341B269C" w:rsidR="00FF5C9D" w:rsidRDefault="00D6419B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TSC5</w:t>
                          </w:r>
                          <w:r>
                            <w:rPr>
                              <w:rFonts w:asci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Z136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Meeting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Minutes,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 w:rsidR="00FF5C9D">
                            <w:rPr>
                              <w:rFonts w:ascii="Calibri"/>
                            </w:rPr>
                            <w:t>18 May 2026</w:t>
                          </w:r>
                        </w:p>
                        <w:p w14:paraId="7B67029F" w14:textId="0279EB7D" w:rsidR="00AA5CA6" w:rsidRDefault="00D6419B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4"/>
                            </w:rPr>
                            <w:t>202</w:t>
                          </w:r>
                          <w:r w:rsidR="00FF5C9D">
                            <w:rPr>
                              <w:rFonts w:ascii="Calibri"/>
                              <w:spacing w:val="-4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697D38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.2pt;margin-top:744pt;width:228pt;height:13.05pt;z-index:-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" filled="f" stroked="f">
              <v:textbox inset="0,0,0,0">
                <w:txbxContent>
                  <w:p w14:paraId="1A4BD6A8" w14:textId="341B269C" w:rsidR="00FF5C9D" w:rsidRDefault="00D6419B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TSC5</w:t>
                    </w:r>
                    <w:r>
                      <w:rPr>
                        <w:rFonts w:asci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Z136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Meeting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Minutes,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 w:rsidR="00FF5C9D">
                      <w:rPr>
                        <w:rFonts w:ascii="Calibri"/>
                      </w:rPr>
                      <w:t>18 May 2026</w:t>
                    </w:r>
                  </w:p>
                  <w:p w14:paraId="7B67029F" w14:textId="0279EB7D" w:rsidR="00AA5CA6" w:rsidRDefault="00D6419B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4"/>
                      </w:rPr>
                      <w:t>202</w:t>
                    </w:r>
                    <w:r w:rsidR="00FF5C9D">
                      <w:rPr>
                        <w:rFonts w:ascii="Calibri"/>
                        <w:spacing w:val="-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19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AF69A98" wp14:editId="6195B1B4">
              <wp:simplePos x="0" y="0"/>
              <wp:positionH relativeFrom="page">
                <wp:posOffset>5940933</wp:posOffset>
              </wp:positionH>
              <wp:positionV relativeFrom="page">
                <wp:posOffset>9446768</wp:posOffset>
              </wp:positionV>
              <wp:extent cx="65341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34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222455" w14:textId="77777777" w:rsidR="00AA5CA6" w:rsidRDefault="00D6419B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4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9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F69A98" id="Textbox 2" o:spid="_x0000_s1027" type="#_x0000_t202" style="position:absolute;margin-left:467.8pt;margin-top:743.85pt;width:51.4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" filled="f" stroked="f">
              <v:textbox inset="0,0,0,0">
                <w:txbxContent>
                  <w:p w14:paraId="5E222455" w14:textId="77777777" w:rsidR="00AA5CA6" w:rsidRDefault="00D6419B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4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</w:rPr>
                      <w:t>9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AEA78" w14:textId="1663940B" w:rsidR="00AA5CA6" w:rsidRDefault="00772603">
    <w:pPr>
      <w:pStyle w:val="BodyText"/>
      <w:spacing w:line="14" w:lineRule="auto"/>
      <w:rPr>
        <w:sz w:val="20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5331BAD" wp14:editId="14B97FBC">
              <wp:simplePos x="0" y="0"/>
              <wp:positionH relativeFrom="page">
                <wp:posOffset>457200</wp:posOffset>
              </wp:positionH>
              <wp:positionV relativeFrom="page">
                <wp:posOffset>9599295</wp:posOffset>
              </wp:positionV>
              <wp:extent cx="2895600" cy="165735"/>
              <wp:effectExtent l="0" t="0" r="0" b="0"/>
              <wp:wrapNone/>
              <wp:docPr id="692843913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956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6A7E5B" w14:textId="77777777" w:rsidR="00772603" w:rsidRDefault="00772603" w:rsidP="00772603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TSC5</w:t>
                          </w:r>
                          <w:r>
                            <w:rPr>
                              <w:rFonts w:asci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Z136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Meeting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Minutes,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18 May 2026</w:t>
                          </w:r>
                        </w:p>
                        <w:p w14:paraId="457E3928" w14:textId="77777777" w:rsidR="00772603" w:rsidRDefault="00772603" w:rsidP="00772603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5331BA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6pt;margin-top:755.85pt;width:228pt;height:13.05pt;z-index:-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" filled="f" stroked="f">
              <v:textbox inset="0,0,0,0">
                <w:txbxContent>
                  <w:p w14:paraId="396A7E5B" w14:textId="77777777" w:rsidR="00772603" w:rsidRDefault="00772603" w:rsidP="00772603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TSC5</w:t>
                    </w:r>
                    <w:r>
                      <w:rPr>
                        <w:rFonts w:asci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Z136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Meeting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Minutes,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18 May 2026</w:t>
                    </w:r>
                  </w:p>
                  <w:p w14:paraId="457E3928" w14:textId="77777777" w:rsidR="00772603" w:rsidRDefault="00772603" w:rsidP="00772603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6419B"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4745F5D3" wp14:editId="6837A2B9">
              <wp:simplePos x="0" y="0"/>
              <wp:positionH relativeFrom="page">
                <wp:posOffset>5538596</wp:posOffset>
              </wp:positionH>
              <wp:positionV relativeFrom="page">
                <wp:posOffset>9789668</wp:posOffset>
              </wp:positionV>
              <wp:extent cx="653415" cy="16573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34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7F1B06" w14:textId="77777777" w:rsidR="00AA5CA6" w:rsidRDefault="00D6419B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8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9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45F5D3" id="Textbox 13" o:spid="_x0000_s1029" type="#_x0000_t202" style="position:absolute;margin-left:436.1pt;margin-top:770.85pt;width:51.45pt;height:13.0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" filled="f" stroked="f">
              <v:textbox inset="0,0,0,0">
                <w:txbxContent>
                  <w:p w14:paraId="007F1B06" w14:textId="77777777" w:rsidR="00AA5CA6" w:rsidRDefault="00D6419B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8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</w:rPr>
                      <w:t>9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E983F" w14:textId="77777777" w:rsidR="00617215" w:rsidRDefault="00617215">
      <w:r>
        <w:separator/>
      </w:r>
    </w:p>
  </w:footnote>
  <w:footnote w:type="continuationSeparator" w:id="0">
    <w:p w14:paraId="6E2C4FD3" w14:textId="77777777" w:rsidR="00617215" w:rsidRDefault="00617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C1FEC"/>
    <w:multiLevelType w:val="hybridMultilevel"/>
    <w:tmpl w:val="CC709E16"/>
    <w:lvl w:ilvl="0" w:tplc="553091E8">
      <w:start w:val="1"/>
      <w:numFmt w:val="decimal"/>
      <w:lvlText w:val="%1."/>
      <w:lvlJc w:val="left"/>
      <w:pPr>
        <w:ind w:left="218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0AACF1C">
      <w:numFmt w:val="bullet"/>
      <w:lvlText w:val="-"/>
      <w:lvlJc w:val="left"/>
      <w:pPr>
        <w:ind w:left="0" w:hanging="7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6DC203A">
      <w:numFmt w:val="bullet"/>
      <w:lvlText w:val="•"/>
      <w:lvlJc w:val="left"/>
      <w:pPr>
        <w:ind w:left="1475" w:hanging="767"/>
      </w:pPr>
      <w:rPr>
        <w:rFonts w:hint="default"/>
        <w:lang w:val="en-US" w:eastAsia="en-US" w:bidi="ar-SA"/>
      </w:rPr>
    </w:lvl>
    <w:lvl w:ilvl="3" w:tplc="CCFED96A">
      <w:numFmt w:val="bullet"/>
      <w:lvlText w:val="•"/>
      <w:lvlJc w:val="left"/>
      <w:pPr>
        <w:ind w:left="2731" w:hanging="767"/>
      </w:pPr>
      <w:rPr>
        <w:rFonts w:hint="default"/>
        <w:lang w:val="en-US" w:eastAsia="en-US" w:bidi="ar-SA"/>
      </w:rPr>
    </w:lvl>
    <w:lvl w:ilvl="4" w:tplc="7128A470">
      <w:numFmt w:val="bullet"/>
      <w:lvlText w:val="•"/>
      <w:lvlJc w:val="left"/>
      <w:pPr>
        <w:ind w:left="3986" w:hanging="767"/>
      </w:pPr>
      <w:rPr>
        <w:rFonts w:hint="default"/>
        <w:lang w:val="en-US" w:eastAsia="en-US" w:bidi="ar-SA"/>
      </w:rPr>
    </w:lvl>
    <w:lvl w:ilvl="5" w:tplc="D28E4F22">
      <w:numFmt w:val="bullet"/>
      <w:lvlText w:val="•"/>
      <w:lvlJc w:val="left"/>
      <w:pPr>
        <w:ind w:left="5242" w:hanging="767"/>
      </w:pPr>
      <w:rPr>
        <w:rFonts w:hint="default"/>
        <w:lang w:val="en-US" w:eastAsia="en-US" w:bidi="ar-SA"/>
      </w:rPr>
    </w:lvl>
    <w:lvl w:ilvl="6" w:tplc="43FA2D02">
      <w:numFmt w:val="bullet"/>
      <w:lvlText w:val="•"/>
      <w:lvlJc w:val="left"/>
      <w:pPr>
        <w:ind w:left="6497" w:hanging="767"/>
      </w:pPr>
      <w:rPr>
        <w:rFonts w:hint="default"/>
        <w:lang w:val="en-US" w:eastAsia="en-US" w:bidi="ar-SA"/>
      </w:rPr>
    </w:lvl>
    <w:lvl w:ilvl="7" w:tplc="FF60B32C">
      <w:numFmt w:val="bullet"/>
      <w:lvlText w:val="•"/>
      <w:lvlJc w:val="left"/>
      <w:pPr>
        <w:ind w:left="7753" w:hanging="767"/>
      </w:pPr>
      <w:rPr>
        <w:rFonts w:hint="default"/>
        <w:lang w:val="en-US" w:eastAsia="en-US" w:bidi="ar-SA"/>
      </w:rPr>
    </w:lvl>
    <w:lvl w:ilvl="8" w:tplc="23EED726">
      <w:numFmt w:val="bullet"/>
      <w:lvlText w:val="•"/>
      <w:lvlJc w:val="left"/>
      <w:pPr>
        <w:ind w:left="9008" w:hanging="767"/>
      </w:pPr>
      <w:rPr>
        <w:rFonts w:hint="default"/>
        <w:lang w:val="en-US" w:eastAsia="en-US" w:bidi="ar-SA"/>
      </w:rPr>
    </w:lvl>
  </w:abstractNum>
  <w:abstractNum w:abstractNumId="1" w15:restartNumberingAfterBreak="0">
    <w:nsid w:val="0F2C3497"/>
    <w:multiLevelType w:val="hybridMultilevel"/>
    <w:tmpl w:val="7A988778"/>
    <w:lvl w:ilvl="0" w:tplc="9000E6CC">
      <w:numFmt w:val="bullet"/>
      <w:lvlText w:val=""/>
      <w:lvlJc w:val="left"/>
      <w:pPr>
        <w:ind w:left="10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A4CE050E"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2" w:tplc="524EEBDC">
      <w:numFmt w:val="bullet"/>
      <w:lvlText w:val="•"/>
      <w:lvlJc w:val="left"/>
      <w:pPr>
        <w:ind w:left="3104" w:hanging="360"/>
      </w:pPr>
      <w:rPr>
        <w:rFonts w:hint="default"/>
        <w:lang w:val="en-US" w:eastAsia="en-US" w:bidi="ar-SA"/>
      </w:rPr>
    </w:lvl>
    <w:lvl w:ilvl="3" w:tplc="E490EFF6"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ar-SA"/>
      </w:rPr>
    </w:lvl>
    <w:lvl w:ilvl="4" w:tplc="59A0D858">
      <w:numFmt w:val="bullet"/>
      <w:lvlText w:val="•"/>
      <w:lvlJc w:val="left"/>
      <w:pPr>
        <w:ind w:left="5208" w:hanging="360"/>
      </w:pPr>
      <w:rPr>
        <w:rFonts w:hint="default"/>
        <w:lang w:val="en-US" w:eastAsia="en-US" w:bidi="ar-SA"/>
      </w:rPr>
    </w:lvl>
    <w:lvl w:ilvl="5" w:tplc="3056CE3C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6" w:tplc="536489FA">
      <w:numFmt w:val="bullet"/>
      <w:lvlText w:val="•"/>
      <w:lvlJc w:val="left"/>
      <w:pPr>
        <w:ind w:left="7312" w:hanging="360"/>
      </w:pPr>
      <w:rPr>
        <w:rFonts w:hint="default"/>
        <w:lang w:val="en-US" w:eastAsia="en-US" w:bidi="ar-SA"/>
      </w:rPr>
    </w:lvl>
    <w:lvl w:ilvl="7" w:tplc="CE925BE6">
      <w:numFmt w:val="bullet"/>
      <w:lvlText w:val="•"/>
      <w:lvlJc w:val="left"/>
      <w:pPr>
        <w:ind w:left="8364" w:hanging="360"/>
      </w:pPr>
      <w:rPr>
        <w:rFonts w:hint="default"/>
        <w:lang w:val="en-US" w:eastAsia="en-US" w:bidi="ar-SA"/>
      </w:rPr>
    </w:lvl>
    <w:lvl w:ilvl="8" w:tplc="DCB48B36">
      <w:numFmt w:val="bullet"/>
      <w:lvlText w:val="•"/>
      <w:lvlJc w:val="left"/>
      <w:pPr>
        <w:ind w:left="941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2027801"/>
    <w:multiLevelType w:val="hybridMultilevel"/>
    <w:tmpl w:val="23086AFA"/>
    <w:lvl w:ilvl="0" w:tplc="500EA952">
      <w:start w:val="1"/>
      <w:numFmt w:val="decimal"/>
      <w:lvlText w:val="%1."/>
      <w:lvlJc w:val="left"/>
      <w:pPr>
        <w:ind w:left="10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en-US" w:eastAsia="en-US" w:bidi="ar-SA"/>
      </w:rPr>
    </w:lvl>
    <w:lvl w:ilvl="1" w:tplc="4E4C2AF2">
      <w:start w:val="1"/>
      <w:numFmt w:val="lowerLetter"/>
      <w:lvlText w:val="%2."/>
      <w:lvlJc w:val="left"/>
      <w:pPr>
        <w:ind w:left="17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plc="D13A1862">
      <w:start w:val="1"/>
      <w:numFmt w:val="lowerRoman"/>
      <w:lvlText w:val="%3."/>
      <w:lvlJc w:val="left"/>
      <w:pPr>
        <w:ind w:left="2441" w:hanging="32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3" w:tplc="E0E8C888">
      <w:numFmt w:val="bullet"/>
      <w:lvlText w:val="•"/>
      <w:lvlJc w:val="left"/>
      <w:pPr>
        <w:ind w:left="3575" w:hanging="329"/>
      </w:pPr>
      <w:rPr>
        <w:rFonts w:hint="default"/>
        <w:lang w:val="en-US" w:eastAsia="en-US" w:bidi="ar-SA"/>
      </w:rPr>
    </w:lvl>
    <w:lvl w:ilvl="4" w:tplc="C59EEA80">
      <w:numFmt w:val="bullet"/>
      <w:lvlText w:val="•"/>
      <w:lvlJc w:val="left"/>
      <w:pPr>
        <w:ind w:left="4710" w:hanging="329"/>
      </w:pPr>
      <w:rPr>
        <w:rFonts w:hint="default"/>
        <w:lang w:val="en-US" w:eastAsia="en-US" w:bidi="ar-SA"/>
      </w:rPr>
    </w:lvl>
    <w:lvl w:ilvl="5" w:tplc="EE98BFAC">
      <w:numFmt w:val="bullet"/>
      <w:lvlText w:val="•"/>
      <w:lvlJc w:val="left"/>
      <w:pPr>
        <w:ind w:left="5845" w:hanging="329"/>
      </w:pPr>
      <w:rPr>
        <w:rFonts w:hint="default"/>
        <w:lang w:val="en-US" w:eastAsia="en-US" w:bidi="ar-SA"/>
      </w:rPr>
    </w:lvl>
    <w:lvl w:ilvl="6" w:tplc="D2466778">
      <w:numFmt w:val="bullet"/>
      <w:lvlText w:val="•"/>
      <w:lvlJc w:val="left"/>
      <w:pPr>
        <w:ind w:left="6980" w:hanging="329"/>
      </w:pPr>
      <w:rPr>
        <w:rFonts w:hint="default"/>
        <w:lang w:val="en-US" w:eastAsia="en-US" w:bidi="ar-SA"/>
      </w:rPr>
    </w:lvl>
    <w:lvl w:ilvl="7" w:tplc="CC22EAE2">
      <w:numFmt w:val="bullet"/>
      <w:lvlText w:val="•"/>
      <w:lvlJc w:val="left"/>
      <w:pPr>
        <w:ind w:left="8115" w:hanging="329"/>
      </w:pPr>
      <w:rPr>
        <w:rFonts w:hint="default"/>
        <w:lang w:val="en-US" w:eastAsia="en-US" w:bidi="ar-SA"/>
      </w:rPr>
    </w:lvl>
    <w:lvl w:ilvl="8" w:tplc="74929958">
      <w:numFmt w:val="bullet"/>
      <w:lvlText w:val="•"/>
      <w:lvlJc w:val="left"/>
      <w:pPr>
        <w:ind w:left="9250" w:hanging="329"/>
      </w:pPr>
      <w:rPr>
        <w:rFonts w:hint="default"/>
        <w:lang w:val="en-US" w:eastAsia="en-US" w:bidi="ar-SA"/>
      </w:rPr>
    </w:lvl>
  </w:abstractNum>
  <w:abstractNum w:abstractNumId="3" w15:restartNumberingAfterBreak="0">
    <w:nsid w:val="2961161E"/>
    <w:multiLevelType w:val="hybridMultilevel"/>
    <w:tmpl w:val="71CE729A"/>
    <w:lvl w:ilvl="0" w:tplc="DE5E6F9C">
      <w:start w:val="2"/>
      <w:numFmt w:val="lowerRoman"/>
      <w:lvlText w:val="%1."/>
      <w:lvlJc w:val="left"/>
      <w:pPr>
        <w:ind w:left="482" w:hanging="40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3C54E9F6">
      <w:start w:val="1"/>
      <w:numFmt w:val="lowerLetter"/>
      <w:lvlText w:val="%2."/>
      <w:lvlJc w:val="left"/>
      <w:pPr>
        <w:ind w:left="17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plc="3A263402">
      <w:start w:val="1"/>
      <w:numFmt w:val="decimal"/>
      <w:lvlText w:val="%3."/>
      <w:lvlJc w:val="left"/>
      <w:pPr>
        <w:ind w:left="2059" w:hanging="21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A11E713E">
      <w:numFmt w:val="bullet"/>
      <w:lvlText w:val="-"/>
      <w:lvlJc w:val="left"/>
      <w:pPr>
        <w:ind w:left="2678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 w:tplc="D3BED120">
      <w:numFmt w:val="bullet"/>
      <w:lvlText w:val="•"/>
      <w:lvlJc w:val="left"/>
      <w:pPr>
        <w:ind w:left="3663" w:hanging="118"/>
      </w:pPr>
      <w:rPr>
        <w:rFonts w:hint="default"/>
        <w:lang w:val="en-US" w:eastAsia="en-US" w:bidi="ar-SA"/>
      </w:rPr>
    </w:lvl>
    <w:lvl w:ilvl="5" w:tplc="47F03490">
      <w:numFmt w:val="bullet"/>
      <w:lvlText w:val="•"/>
      <w:lvlJc w:val="left"/>
      <w:pPr>
        <w:ind w:left="4646" w:hanging="118"/>
      </w:pPr>
      <w:rPr>
        <w:rFonts w:hint="default"/>
        <w:lang w:val="en-US" w:eastAsia="en-US" w:bidi="ar-SA"/>
      </w:rPr>
    </w:lvl>
    <w:lvl w:ilvl="6" w:tplc="FA7644C0">
      <w:numFmt w:val="bullet"/>
      <w:lvlText w:val="•"/>
      <w:lvlJc w:val="left"/>
      <w:pPr>
        <w:ind w:left="5629" w:hanging="118"/>
      </w:pPr>
      <w:rPr>
        <w:rFonts w:hint="default"/>
        <w:lang w:val="en-US" w:eastAsia="en-US" w:bidi="ar-SA"/>
      </w:rPr>
    </w:lvl>
    <w:lvl w:ilvl="7" w:tplc="0CAC9E8E">
      <w:numFmt w:val="bullet"/>
      <w:lvlText w:val="•"/>
      <w:lvlJc w:val="left"/>
      <w:pPr>
        <w:ind w:left="6612" w:hanging="118"/>
      </w:pPr>
      <w:rPr>
        <w:rFonts w:hint="default"/>
        <w:lang w:val="en-US" w:eastAsia="en-US" w:bidi="ar-SA"/>
      </w:rPr>
    </w:lvl>
    <w:lvl w:ilvl="8" w:tplc="1C58A15A">
      <w:numFmt w:val="bullet"/>
      <w:lvlText w:val="•"/>
      <w:lvlJc w:val="left"/>
      <w:pPr>
        <w:ind w:left="7595" w:hanging="118"/>
      </w:pPr>
      <w:rPr>
        <w:rFonts w:hint="default"/>
        <w:lang w:val="en-US" w:eastAsia="en-US" w:bidi="ar-SA"/>
      </w:rPr>
    </w:lvl>
  </w:abstractNum>
  <w:abstractNum w:abstractNumId="4" w15:restartNumberingAfterBreak="0">
    <w:nsid w:val="32227EAF"/>
    <w:multiLevelType w:val="hybridMultilevel"/>
    <w:tmpl w:val="E576776E"/>
    <w:lvl w:ilvl="0" w:tplc="1BE44480">
      <w:start w:val="9"/>
      <w:numFmt w:val="decimal"/>
      <w:lvlText w:val="%1."/>
      <w:lvlJc w:val="left"/>
      <w:pPr>
        <w:ind w:left="268" w:hanging="26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1943BF6">
      <w:numFmt w:val="bullet"/>
      <w:lvlText w:val="-"/>
      <w:lvlJc w:val="left"/>
      <w:pPr>
        <w:ind w:left="117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DD9A06D2">
      <w:numFmt w:val="bullet"/>
      <w:lvlText w:val="•"/>
      <w:lvlJc w:val="left"/>
      <w:pPr>
        <w:ind w:left="1511" w:hanging="118"/>
      </w:pPr>
      <w:rPr>
        <w:rFonts w:hint="default"/>
        <w:lang w:val="en-US" w:eastAsia="en-US" w:bidi="ar-SA"/>
      </w:rPr>
    </w:lvl>
    <w:lvl w:ilvl="3" w:tplc="17B28140">
      <w:numFmt w:val="bullet"/>
      <w:lvlText w:val="•"/>
      <w:lvlJc w:val="left"/>
      <w:pPr>
        <w:ind w:left="2762" w:hanging="118"/>
      </w:pPr>
      <w:rPr>
        <w:rFonts w:hint="default"/>
        <w:lang w:val="en-US" w:eastAsia="en-US" w:bidi="ar-SA"/>
      </w:rPr>
    </w:lvl>
    <w:lvl w:ilvl="4" w:tplc="FBFED58C">
      <w:numFmt w:val="bullet"/>
      <w:lvlText w:val="•"/>
      <w:lvlJc w:val="left"/>
      <w:pPr>
        <w:ind w:left="4013" w:hanging="118"/>
      </w:pPr>
      <w:rPr>
        <w:rFonts w:hint="default"/>
        <w:lang w:val="en-US" w:eastAsia="en-US" w:bidi="ar-SA"/>
      </w:rPr>
    </w:lvl>
    <w:lvl w:ilvl="5" w:tplc="08BEAF2A">
      <w:numFmt w:val="bullet"/>
      <w:lvlText w:val="•"/>
      <w:lvlJc w:val="left"/>
      <w:pPr>
        <w:ind w:left="5264" w:hanging="118"/>
      </w:pPr>
      <w:rPr>
        <w:rFonts w:hint="default"/>
        <w:lang w:val="en-US" w:eastAsia="en-US" w:bidi="ar-SA"/>
      </w:rPr>
    </w:lvl>
    <w:lvl w:ilvl="6" w:tplc="8A7658F0">
      <w:numFmt w:val="bullet"/>
      <w:lvlText w:val="•"/>
      <w:lvlJc w:val="left"/>
      <w:pPr>
        <w:ind w:left="6515" w:hanging="118"/>
      </w:pPr>
      <w:rPr>
        <w:rFonts w:hint="default"/>
        <w:lang w:val="en-US" w:eastAsia="en-US" w:bidi="ar-SA"/>
      </w:rPr>
    </w:lvl>
    <w:lvl w:ilvl="7" w:tplc="4D6443D0">
      <w:numFmt w:val="bullet"/>
      <w:lvlText w:val="•"/>
      <w:lvlJc w:val="left"/>
      <w:pPr>
        <w:ind w:left="7766" w:hanging="118"/>
      </w:pPr>
      <w:rPr>
        <w:rFonts w:hint="default"/>
        <w:lang w:val="en-US" w:eastAsia="en-US" w:bidi="ar-SA"/>
      </w:rPr>
    </w:lvl>
    <w:lvl w:ilvl="8" w:tplc="FE1C322A">
      <w:numFmt w:val="bullet"/>
      <w:lvlText w:val="•"/>
      <w:lvlJc w:val="left"/>
      <w:pPr>
        <w:ind w:left="9017" w:hanging="118"/>
      </w:pPr>
      <w:rPr>
        <w:rFonts w:hint="default"/>
        <w:lang w:val="en-US" w:eastAsia="en-US" w:bidi="ar-SA"/>
      </w:rPr>
    </w:lvl>
  </w:abstractNum>
  <w:abstractNum w:abstractNumId="5" w15:restartNumberingAfterBreak="0">
    <w:nsid w:val="3A146270"/>
    <w:multiLevelType w:val="multilevel"/>
    <w:tmpl w:val="832C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4D66284"/>
    <w:multiLevelType w:val="multilevel"/>
    <w:tmpl w:val="7A3A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108309C"/>
    <w:multiLevelType w:val="multilevel"/>
    <w:tmpl w:val="2DA0D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1746032"/>
    <w:multiLevelType w:val="multilevel"/>
    <w:tmpl w:val="73A4B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C886C28"/>
    <w:multiLevelType w:val="multilevel"/>
    <w:tmpl w:val="F5600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09D08BC"/>
    <w:multiLevelType w:val="multilevel"/>
    <w:tmpl w:val="9272A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3F33A8"/>
    <w:multiLevelType w:val="multilevel"/>
    <w:tmpl w:val="EE3E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E9453A4"/>
    <w:multiLevelType w:val="multilevel"/>
    <w:tmpl w:val="01F6B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99741622">
    <w:abstractNumId w:val="4"/>
  </w:num>
  <w:num w:numId="2" w16cid:durableId="2045787103">
    <w:abstractNumId w:val="0"/>
  </w:num>
  <w:num w:numId="3" w16cid:durableId="84889733">
    <w:abstractNumId w:val="3"/>
  </w:num>
  <w:num w:numId="4" w16cid:durableId="1968776543">
    <w:abstractNumId w:val="2"/>
  </w:num>
  <w:num w:numId="5" w16cid:durableId="1239250982">
    <w:abstractNumId w:val="1"/>
  </w:num>
  <w:num w:numId="6" w16cid:durableId="1372849350">
    <w:abstractNumId w:val="8"/>
  </w:num>
  <w:num w:numId="7" w16cid:durableId="1424565948">
    <w:abstractNumId w:val="7"/>
  </w:num>
  <w:num w:numId="8" w16cid:durableId="1467166412">
    <w:abstractNumId w:val="5"/>
  </w:num>
  <w:num w:numId="9" w16cid:durableId="425270242">
    <w:abstractNumId w:val="12"/>
  </w:num>
  <w:num w:numId="10" w16cid:durableId="2079546302">
    <w:abstractNumId w:val="9"/>
  </w:num>
  <w:num w:numId="11" w16cid:durableId="437412376">
    <w:abstractNumId w:val="6"/>
  </w:num>
  <w:num w:numId="12" w16cid:durableId="1211114434">
    <w:abstractNumId w:val="11"/>
  </w:num>
  <w:num w:numId="13" w16cid:durableId="3757395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5CA6"/>
    <w:rsid w:val="002D2CDA"/>
    <w:rsid w:val="00617215"/>
    <w:rsid w:val="00642639"/>
    <w:rsid w:val="00772603"/>
    <w:rsid w:val="0078161D"/>
    <w:rsid w:val="00AA5CA6"/>
    <w:rsid w:val="00D6419B"/>
    <w:rsid w:val="00DC40DF"/>
    <w:rsid w:val="00F10C19"/>
    <w:rsid w:val="00F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3E6F8C"/>
  <w15:docId w15:val="{A0A24E91-F742-44F2-87A6-82315D72B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8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66"/>
      <w:ind w:left="280"/>
      <w:outlineLvl w:val="1"/>
    </w:pPr>
    <w:rPr>
      <w:b/>
      <w:bCs/>
      <w:i/>
      <w:i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C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721" w:hanging="359"/>
    </w:pPr>
  </w:style>
  <w:style w:type="paragraph" w:customStyle="1" w:styleId="TableParagraph">
    <w:name w:val="Table Paragraph"/>
    <w:basedOn w:val="Normal"/>
    <w:uiPriority w:val="1"/>
    <w:qFormat/>
    <w:pPr>
      <w:ind w:left="97"/>
    </w:pPr>
  </w:style>
  <w:style w:type="paragraph" w:styleId="Header">
    <w:name w:val="header"/>
    <w:basedOn w:val="Normal"/>
    <w:link w:val="HeaderChar"/>
    <w:uiPriority w:val="99"/>
    <w:unhideWhenUsed/>
    <w:rsid w:val="00FF5C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5C9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F5C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5C9D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C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682</Words>
  <Characters>3894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 Edwards</dc:creator>
  <cp:lastModifiedBy>Arzu M. Ozkan</cp:lastModifiedBy>
  <cp:revision>2</cp:revision>
  <dcterms:created xsi:type="dcterms:W3CDTF">2026-06-03T17:36:00Z</dcterms:created>
  <dcterms:modified xsi:type="dcterms:W3CDTF">2026-06-03T17:36:00Z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2026-06-03T00:00:00Z</vt:filetime>
  </property>
  <property fmtid="{D5CDD505-2E9C-101B-9397-08002B2CF9AE}" pid="5" name="Producer">
    <vt:lpwstr>Microsoft® Word for Microsoft 365</vt:lpwstr>
  </property>
</Properties>
</file>